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3A" w:rsidRPr="00B4563A" w:rsidRDefault="00B4563A" w:rsidP="00B4563A">
      <w:pPr>
        <w:tabs>
          <w:tab w:val="left" w:pos="18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563A">
        <w:rPr>
          <w:rFonts w:ascii="Arial" w:hAnsi="Arial" w:cs="Arial"/>
          <w:b/>
          <w:sz w:val="24"/>
          <w:szCs w:val="24"/>
        </w:rPr>
        <w:t>KEMENTERIAN PERTAHANAN RI</w:t>
      </w:r>
    </w:p>
    <w:p w:rsidR="00B4563A" w:rsidRPr="00B4563A" w:rsidRDefault="00B4563A" w:rsidP="00B4563A">
      <w:pPr>
        <w:tabs>
          <w:tab w:val="left" w:pos="180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4563A">
        <w:rPr>
          <w:rFonts w:ascii="Arial" w:hAnsi="Arial" w:cs="Arial"/>
          <w:b/>
          <w:sz w:val="24"/>
          <w:szCs w:val="24"/>
        </w:rPr>
        <w:t>BADAN PENELITIAN DAN PENGEMBANGAN</w:t>
      </w:r>
    </w:p>
    <w:p w:rsidR="00B4563A" w:rsidRDefault="00B4563A" w:rsidP="000B468C">
      <w:pPr>
        <w:tabs>
          <w:tab w:val="left" w:pos="1800"/>
        </w:tabs>
        <w:jc w:val="center"/>
        <w:rPr>
          <w:rFonts w:ascii="Arial" w:hAnsi="Arial" w:cs="Arial"/>
          <w:sz w:val="28"/>
          <w:szCs w:val="28"/>
        </w:rPr>
      </w:pPr>
    </w:p>
    <w:p w:rsidR="00781FE8" w:rsidRDefault="00A00F5A" w:rsidP="000B468C">
      <w:pPr>
        <w:tabs>
          <w:tab w:val="left" w:pos="1800"/>
        </w:tabs>
        <w:jc w:val="center"/>
        <w:rPr>
          <w:rFonts w:ascii="Arial" w:hAnsi="Arial" w:cs="Arial"/>
          <w:sz w:val="28"/>
          <w:szCs w:val="28"/>
        </w:rPr>
      </w:pPr>
      <w:r w:rsidRPr="00A00F5A">
        <w:rPr>
          <w:rFonts w:ascii="Arial" w:hAnsi="Arial" w:cs="Arial"/>
          <w:sz w:val="28"/>
          <w:szCs w:val="28"/>
        </w:rPr>
        <w:t xml:space="preserve">HASIL LITJIANBANG </w:t>
      </w:r>
      <w:r w:rsidR="000D5D00">
        <w:rPr>
          <w:rFonts w:ascii="Arial" w:hAnsi="Arial" w:cs="Arial"/>
          <w:sz w:val="28"/>
          <w:szCs w:val="28"/>
        </w:rPr>
        <w:t>BALITBANG KEMHAN</w:t>
      </w:r>
      <w:r w:rsidRPr="00A00F5A">
        <w:rPr>
          <w:rFonts w:ascii="Arial" w:hAnsi="Arial" w:cs="Arial"/>
          <w:sz w:val="28"/>
          <w:szCs w:val="28"/>
        </w:rPr>
        <w:t xml:space="preserve"> TA. 2011</w:t>
      </w:r>
      <w:r w:rsidR="00815E3A">
        <w:rPr>
          <w:rFonts w:ascii="Arial" w:hAnsi="Arial" w:cs="Arial"/>
          <w:sz w:val="28"/>
          <w:szCs w:val="28"/>
        </w:rPr>
        <w:t xml:space="preserve"> S.D. TA. </w:t>
      </w:r>
      <w:r w:rsidR="008126EE">
        <w:rPr>
          <w:rFonts w:ascii="Arial" w:hAnsi="Arial" w:cs="Arial"/>
          <w:sz w:val="28"/>
          <w:szCs w:val="28"/>
        </w:rPr>
        <w:t>2015</w:t>
      </w:r>
    </w:p>
    <w:tbl>
      <w:tblPr>
        <w:tblStyle w:val="TableGrid"/>
        <w:tblW w:w="1441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0170"/>
        <w:gridCol w:w="2250"/>
      </w:tblGrid>
      <w:tr w:rsidR="00970069" w:rsidTr="0054643A">
        <w:tc>
          <w:tcPr>
            <w:tcW w:w="1998" w:type="dxa"/>
            <w:tcBorders>
              <w:bottom w:val="single" w:sz="4" w:space="0" w:color="000000" w:themeColor="text1"/>
            </w:tcBorders>
          </w:tcPr>
          <w:p w:rsidR="00970069" w:rsidRDefault="000D5D00" w:rsidP="009700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PUSLITBANG</w:t>
            </w:r>
          </w:p>
        </w:tc>
        <w:tc>
          <w:tcPr>
            <w:tcW w:w="10170" w:type="dxa"/>
            <w:tcBorders>
              <w:bottom w:val="single" w:sz="4" w:space="0" w:color="000000" w:themeColor="text1"/>
            </w:tcBorders>
          </w:tcPr>
          <w:p w:rsidR="00970069" w:rsidRDefault="00970069" w:rsidP="009700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HASIL LITJIANGBANG</w:t>
            </w:r>
          </w:p>
        </w:tc>
        <w:tc>
          <w:tcPr>
            <w:tcW w:w="2250" w:type="dxa"/>
            <w:tcBorders>
              <w:bottom w:val="single" w:sz="4" w:space="0" w:color="000000" w:themeColor="text1"/>
            </w:tcBorders>
          </w:tcPr>
          <w:p w:rsidR="00970069" w:rsidRDefault="00970069" w:rsidP="009700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KETERANGAN</w:t>
            </w:r>
          </w:p>
        </w:tc>
      </w:tr>
      <w:tr w:rsidR="00970069" w:rsidTr="0054643A">
        <w:tc>
          <w:tcPr>
            <w:tcW w:w="199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0069" w:rsidRDefault="00970069" w:rsidP="009700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1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0069" w:rsidRDefault="00970069" w:rsidP="009700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70069" w:rsidRDefault="00970069" w:rsidP="009700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70069" w:rsidTr="0054643A">
        <w:tc>
          <w:tcPr>
            <w:tcW w:w="1998" w:type="dxa"/>
          </w:tcPr>
          <w:p w:rsidR="00970069" w:rsidRPr="006050E0" w:rsidRDefault="000D5D00" w:rsidP="00F711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50E0">
              <w:rPr>
                <w:rFonts w:ascii="Arial" w:hAnsi="Arial" w:cs="Arial"/>
                <w:b/>
                <w:sz w:val="28"/>
                <w:szCs w:val="28"/>
              </w:rPr>
              <w:t>STRAHAN</w:t>
            </w:r>
          </w:p>
        </w:tc>
        <w:tc>
          <w:tcPr>
            <w:tcW w:w="10170" w:type="dxa"/>
          </w:tcPr>
          <w:p w:rsidR="00970069" w:rsidRPr="000B468C" w:rsidRDefault="000B468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468C">
              <w:rPr>
                <w:rFonts w:ascii="Arial" w:hAnsi="Arial" w:cs="Arial"/>
                <w:b/>
                <w:sz w:val="28"/>
                <w:szCs w:val="28"/>
              </w:rPr>
              <w:t>TA. 2011</w:t>
            </w:r>
          </w:p>
        </w:tc>
        <w:tc>
          <w:tcPr>
            <w:tcW w:w="2250" w:type="dxa"/>
          </w:tcPr>
          <w:p w:rsidR="00970069" w:rsidRDefault="009700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0069" w:rsidTr="0054643A">
        <w:tc>
          <w:tcPr>
            <w:tcW w:w="1998" w:type="dxa"/>
          </w:tcPr>
          <w:p w:rsidR="00970069" w:rsidRDefault="009700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970069" w:rsidRDefault="009700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970069" w:rsidRDefault="009700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0069" w:rsidTr="0054643A">
        <w:tc>
          <w:tcPr>
            <w:tcW w:w="1998" w:type="dxa"/>
          </w:tcPr>
          <w:p w:rsidR="00970069" w:rsidRDefault="009700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970069" w:rsidRDefault="00970069" w:rsidP="005D20DA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Peningkatan pembinaan batas wilayah dalam rangka fungsi pertahanan untuk menjaga kedaulatan dan keutuhan wilayah Negara Kesatuan Republik Indonesia</w:t>
            </w:r>
          </w:p>
          <w:p w:rsidR="004D0EEF" w:rsidRPr="00970069" w:rsidRDefault="004D0EEF" w:rsidP="004D0EEF">
            <w:pPr>
              <w:pStyle w:val="ListParagraph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970069" w:rsidRDefault="009700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0069" w:rsidTr="0054643A">
        <w:tc>
          <w:tcPr>
            <w:tcW w:w="1998" w:type="dxa"/>
          </w:tcPr>
          <w:p w:rsidR="00970069" w:rsidRDefault="009700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970069" w:rsidRDefault="00970069" w:rsidP="005D20DA">
            <w:pPr>
              <w:pStyle w:val="ListParagraph"/>
              <w:numPr>
                <w:ilvl w:val="0"/>
                <w:numId w:val="1"/>
              </w:numPr>
              <w:ind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Perwujudan kemampuan pertahanan Nirmiliter dalam lingkup peran dan fungsi Kementerian/LPNK di luar bidang pertahanan dalam rangka meningkatkan strategi pertahanan Nirmiliter dalam konteks pertahanan sipil (</w:t>
            </w:r>
            <w:r w:rsidRPr="00970069">
              <w:rPr>
                <w:rFonts w:ascii="Arial" w:hAnsi="Arial" w:cs="Arial"/>
                <w:i/>
                <w:sz w:val="28"/>
                <w:szCs w:val="28"/>
              </w:rPr>
              <w:t>Civil Defence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4D0EEF" w:rsidRPr="00970069" w:rsidRDefault="004D0EEF" w:rsidP="004D0EEF">
            <w:pPr>
              <w:pStyle w:val="ListParagraph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970069" w:rsidRDefault="009700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0069" w:rsidTr="0054643A">
        <w:tc>
          <w:tcPr>
            <w:tcW w:w="1998" w:type="dxa"/>
          </w:tcPr>
          <w:p w:rsidR="00970069" w:rsidRDefault="009700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970069" w:rsidRDefault="00353CCC" w:rsidP="004D0EEF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Dampak pemanasan global dan potensi ancaman terhadap pertahanan Negara baik yang bersifat fisik dan non fi</w:t>
            </w:r>
            <w:r w:rsidRPr="004D0EEF">
              <w:rPr>
                <w:rFonts w:ascii="Arial" w:hAnsi="Arial" w:cs="Arial"/>
                <w:sz w:val="28"/>
                <w:szCs w:val="28"/>
              </w:rPr>
              <w:t>sik</w:t>
            </w:r>
          </w:p>
          <w:p w:rsidR="004D0EEF" w:rsidRPr="004D0EEF" w:rsidRDefault="004D0EEF" w:rsidP="004D0EEF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970069" w:rsidRDefault="009700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0069" w:rsidTr="0054643A">
        <w:tc>
          <w:tcPr>
            <w:tcW w:w="1998" w:type="dxa"/>
          </w:tcPr>
          <w:p w:rsidR="00970069" w:rsidRDefault="009700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970069" w:rsidRDefault="00353CCC" w:rsidP="005D20DA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Konsepsi pengamanan wilayah udara RI</w:t>
            </w:r>
          </w:p>
          <w:p w:rsidR="004D0EEF" w:rsidRPr="00353CCC" w:rsidRDefault="004D0EEF" w:rsidP="004D0EEF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970069" w:rsidRDefault="009700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70069" w:rsidTr="0054643A">
        <w:tc>
          <w:tcPr>
            <w:tcW w:w="1998" w:type="dxa"/>
          </w:tcPr>
          <w:p w:rsidR="00970069" w:rsidRDefault="0097006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970069" w:rsidRDefault="00353CCC" w:rsidP="005D20DA">
            <w:pPr>
              <w:pStyle w:val="ListParagraph"/>
              <w:numPr>
                <w:ilvl w:val="0"/>
                <w:numId w:val="1"/>
              </w:numPr>
              <w:ind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Pembangunan infrastruktur di daerah perbatasan</w:t>
            </w:r>
          </w:p>
          <w:p w:rsidR="004D0EEF" w:rsidRPr="00353CCC" w:rsidRDefault="004D0EEF" w:rsidP="004D0EEF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970069" w:rsidRDefault="0097006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4563A" w:rsidRDefault="00B4563A"/>
    <w:p w:rsidR="00B4563A" w:rsidRPr="00B4563A" w:rsidRDefault="00B4563A" w:rsidP="00532B3E">
      <w:pPr>
        <w:rPr>
          <w:rFonts w:ascii="Arial" w:hAnsi="Arial" w:cs="Arial"/>
          <w:b/>
          <w:sz w:val="28"/>
          <w:szCs w:val="28"/>
        </w:rPr>
      </w:pPr>
    </w:p>
    <w:p w:rsidR="00B4563A" w:rsidRDefault="00B4563A"/>
    <w:tbl>
      <w:tblPr>
        <w:tblStyle w:val="TableGrid"/>
        <w:tblW w:w="1441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9900"/>
        <w:gridCol w:w="2520"/>
      </w:tblGrid>
      <w:tr w:rsidR="00353CCC" w:rsidTr="008971E0">
        <w:tc>
          <w:tcPr>
            <w:tcW w:w="199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53CCC" w:rsidRDefault="00B4563A" w:rsidP="00B456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90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53CCC" w:rsidRDefault="00B4563A" w:rsidP="00B4563A">
            <w:pPr>
              <w:pStyle w:val="ListParagraph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353CCC" w:rsidRDefault="00B4563A" w:rsidP="00B456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15E3A" w:rsidTr="008971E0">
        <w:tc>
          <w:tcPr>
            <w:tcW w:w="1998" w:type="dxa"/>
            <w:tcBorders>
              <w:top w:val="single" w:sz="4" w:space="0" w:color="auto"/>
            </w:tcBorders>
          </w:tcPr>
          <w:p w:rsidR="00815E3A" w:rsidRDefault="00E60B32">
            <w:pPr>
              <w:rPr>
                <w:rFonts w:ascii="Arial" w:hAnsi="Arial" w:cs="Arial"/>
                <w:sz w:val="28"/>
                <w:szCs w:val="28"/>
              </w:rPr>
            </w:pPr>
            <w:r w:rsidRPr="006050E0">
              <w:rPr>
                <w:rFonts w:ascii="Arial" w:hAnsi="Arial" w:cs="Arial"/>
                <w:b/>
                <w:sz w:val="28"/>
                <w:szCs w:val="28"/>
              </w:rPr>
              <w:t>STRAHAN</w:t>
            </w:r>
          </w:p>
        </w:tc>
        <w:tc>
          <w:tcPr>
            <w:tcW w:w="9900" w:type="dxa"/>
            <w:tcBorders>
              <w:top w:val="single" w:sz="4" w:space="0" w:color="auto"/>
            </w:tcBorders>
          </w:tcPr>
          <w:p w:rsidR="00815E3A" w:rsidRPr="000B468C" w:rsidRDefault="000B468C" w:rsidP="000B468C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0B468C">
              <w:rPr>
                <w:rFonts w:ascii="Arial" w:hAnsi="Arial" w:cs="Arial"/>
                <w:b/>
                <w:sz w:val="28"/>
                <w:szCs w:val="28"/>
              </w:rPr>
              <w:t>TA. 2012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15E3A" w:rsidRDefault="00815E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199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0B468C" w:rsidRDefault="000B468C" w:rsidP="005D20DA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199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0B468C" w:rsidRDefault="000B468C" w:rsidP="000B468C">
            <w:pPr>
              <w:pStyle w:val="ListParagraph"/>
              <w:numPr>
                <w:ilvl w:val="0"/>
                <w:numId w:val="6"/>
              </w:numPr>
              <w:ind w:left="702" w:hanging="70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Doktrin pertahanan negara di wilayah perbatasan darat RI - Malaysia dalam rangka pertahanan negara </w:t>
            </w:r>
          </w:p>
          <w:p w:rsidR="004D0EEF" w:rsidRPr="00970069" w:rsidRDefault="004D0EEF" w:rsidP="004D0EEF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199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0B468C" w:rsidRDefault="000B468C" w:rsidP="000B468C">
            <w:pPr>
              <w:pStyle w:val="ListParagraph"/>
              <w:numPr>
                <w:ilvl w:val="0"/>
                <w:numId w:val="6"/>
              </w:numPr>
              <w:ind w:left="702" w:hanging="70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Pendayagunaan RUTR pertahanan di daerah dalam rangka pemberdayaan daerah di Provinsi NAD, Sumut dan Kepri</w:t>
            </w:r>
          </w:p>
          <w:p w:rsidR="004D0EEF" w:rsidRPr="00970069" w:rsidRDefault="004D0EEF" w:rsidP="004D0EEF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199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0B468C" w:rsidRDefault="000B468C" w:rsidP="000B468C">
            <w:pPr>
              <w:pStyle w:val="ListParagraph"/>
              <w:numPr>
                <w:ilvl w:val="0"/>
                <w:numId w:val="6"/>
              </w:numPr>
              <w:ind w:left="702" w:hanging="70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Strategi pengawasan wilayah perbatasan darat RI  - Malaysia memanfaatkan iptek dalam rangka menjaga kedaulatan NKRI</w:t>
            </w:r>
          </w:p>
          <w:p w:rsidR="004D0EEF" w:rsidRPr="00970069" w:rsidRDefault="004D0EEF" w:rsidP="004D0EEF">
            <w:pPr>
              <w:pStyle w:val="ListParagraph"/>
              <w:ind w:left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199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0B468C" w:rsidRDefault="000B468C" w:rsidP="000B468C">
            <w:pPr>
              <w:pStyle w:val="ListParagraph"/>
              <w:numPr>
                <w:ilvl w:val="0"/>
                <w:numId w:val="6"/>
              </w:numPr>
              <w:ind w:left="702" w:hanging="70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Implementasi sishanta terhadap masyarakat di wilayah perbatasan darat RI – Malaysia</w:t>
            </w:r>
          </w:p>
          <w:p w:rsidR="004D0EEF" w:rsidRPr="00353CCC" w:rsidRDefault="004D0EEF" w:rsidP="004D0EEF">
            <w:pPr>
              <w:pStyle w:val="ListParagraph"/>
              <w:ind w:left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199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0B468C" w:rsidRDefault="000B468C" w:rsidP="000B468C">
            <w:pPr>
              <w:pStyle w:val="ListParagraph"/>
              <w:numPr>
                <w:ilvl w:val="0"/>
                <w:numId w:val="6"/>
              </w:numPr>
              <w:ind w:left="702" w:hanging="70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Strategi pencegahan dan pananggulangan konflik komunal dalam rangka pertahanan Negara di Provonsi Sulsel, Sulteng, Sul Tenggara dan Sulut</w:t>
            </w:r>
          </w:p>
          <w:p w:rsidR="004D0EEF" w:rsidRPr="00353CCC" w:rsidRDefault="004D0EEF" w:rsidP="004D0EEF">
            <w:pPr>
              <w:pStyle w:val="ListParagraph"/>
              <w:ind w:left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199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0B468C" w:rsidRPr="00353CCC" w:rsidRDefault="000B468C" w:rsidP="000B468C">
            <w:pPr>
              <w:pStyle w:val="ListParagraph"/>
              <w:numPr>
                <w:ilvl w:val="0"/>
                <w:numId w:val="6"/>
              </w:numPr>
              <w:ind w:left="702" w:hanging="70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Strategi penanggulangan dampak konflik laut Cina Selatan terhadap kedaulatan NKRI (ditinjau dari aspek politik dan hankam) di Provinsi Kepri, Kalbar dan Sumut</w:t>
            </w:r>
          </w:p>
        </w:tc>
        <w:tc>
          <w:tcPr>
            <w:tcW w:w="252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199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0B468C" w:rsidRDefault="000B468C" w:rsidP="000B468C">
            <w:pPr>
              <w:pStyle w:val="ListParagraph"/>
              <w:ind w:left="702" w:hanging="702"/>
              <w:rPr>
                <w:rFonts w:ascii="Arial" w:hAnsi="Arial" w:cs="Arial"/>
                <w:sz w:val="28"/>
                <w:szCs w:val="28"/>
              </w:rPr>
            </w:pPr>
          </w:p>
          <w:p w:rsidR="004D0EEF" w:rsidRPr="004D0EEF" w:rsidRDefault="004D0EEF" w:rsidP="004D0EE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4563A" w:rsidRDefault="00B4563A" w:rsidP="00532B3E"/>
    <w:tbl>
      <w:tblPr>
        <w:tblStyle w:val="TableGrid"/>
        <w:tblW w:w="1432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9720"/>
        <w:gridCol w:w="2520"/>
      </w:tblGrid>
      <w:tr w:rsidR="000B468C" w:rsidTr="008971E0">
        <w:tc>
          <w:tcPr>
            <w:tcW w:w="208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B468C" w:rsidRDefault="00B4563A" w:rsidP="00B456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97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B468C" w:rsidRPr="000B468C" w:rsidRDefault="00B4563A" w:rsidP="00B4563A">
            <w:pPr>
              <w:pStyle w:val="ListParagraph"/>
              <w:ind w:left="702" w:hanging="70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B468C" w:rsidRDefault="00B4563A" w:rsidP="00B4563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B4563A" w:rsidTr="008971E0">
        <w:tc>
          <w:tcPr>
            <w:tcW w:w="2088" w:type="dxa"/>
            <w:tcBorders>
              <w:top w:val="single" w:sz="4" w:space="0" w:color="auto"/>
            </w:tcBorders>
          </w:tcPr>
          <w:p w:rsidR="00B4563A" w:rsidRDefault="00E60B32">
            <w:pPr>
              <w:rPr>
                <w:rFonts w:ascii="Arial" w:hAnsi="Arial" w:cs="Arial"/>
                <w:sz w:val="28"/>
                <w:szCs w:val="28"/>
              </w:rPr>
            </w:pPr>
            <w:r w:rsidRPr="006050E0">
              <w:rPr>
                <w:rFonts w:ascii="Arial" w:hAnsi="Arial" w:cs="Arial"/>
                <w:b/>
                <w:sz w:val="28"/>
                <w:szCs w:val="28"/>
              </w:rPr>
              <w:t>STRAHAN</w:t>
            </w:r>
          </w:p>
        </w:tc>
        <w:tc>
          <w:tcPr>
            <w:tcW w:w="9720" w:type="dxa"/>
            <w:tcBorders>
              <w:top w:val="single" w:sz="4" w:space="0" w:color="auto"/>
            </w:tcBorders>
          </w:tcPr>
          <w:p w:rsidR="00B4563A" w:rsidRPr="000B468C" w:rsidRDefault="00B4563A" w:rsidP="000B468C">
            <w:pPr>
              <w:pStyle w:val="ListParagraph"/>
              <w:ind w:left="702" w:hanging="702"/>
              <w:rPr>
                <w:rFonts w:ascii="Arial" w:hAnsi="Arial" w:cs="Arial"/>
                <w:b/>
                <w:sz w:val="28"/>
                <w:szCs w:val="28"/>
              </w:rPr>
            </w:pPr>
            <w:r w:rsidRPr="000B468C">
              <w:rPr>
                <w:rFonts w:ascii="Arial" w:hAnsi="Arial" w:cs="Arial"/>
                <w:b/>
                <w:sz w:val="28"/>
                <w:szCs w:val="28"/>
              </w:rPr>
              <w:t>TA. 2013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B4563A" w:rsidRDefault="00B4563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208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0B468C" w:rsidRDefault="000B468C" w:rsidP="000B468C">
            <w:pPr>
              <w:pStyle w:val="ListParagraph"/>
              <w:ind w:left="702" w:hanging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208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0B468C" w:rsidRDefault="000B468C" w:rsidP="000B468C">
            <w:pPr>
              <w:pStyle w:val="ListParagraph"/>
              <w:numPr>
                <w:ilvl w:val="0"/>
                <w:numId w:val="7"/>
              </w:numPr>
              <w:ind w:left="702" w:hanging="70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Strategi pencegahan dan penanggulangan konflik komunal dalam rangka pertahanan negara di wilayah bali dan nusa tenggara</w:t>
            </w:r>
          </w:p>
          <w:p w:rsidR="004D0EEF" w:rsidRPr="00970069" w:rsidRDefault="004D0EEF" w:rsidP="004D0EEF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208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0B468C" w:rsidRDefault="000B468C" w:rsidP="000B468C">
            <w:pPr>
              <w:pStyle w:val="ListParagraph"/>
              <w:numPr>
                <w:ilvl w:val="0"/>
                <w:numId w:val="7"/>
              </w:numPr>
              <w:ind w:left="702" w:hanging="70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B468C">
              <w:rPr>
                <w:rFonts w:ascii="Arial" w:hAnsi="Arial" w:cs="Arial"/>
                <w:sz w:val="28"/>
                <w:szCs w:val="28"/>
              </w:rPr>
              <w:t>Strategi penanggulangan dampak konflik laut cina selatan terhadap kedaulatan NKRI (ditinjau dari aspek ekonomi dan sosbud)</w:t>
            </w:r>
          </w:p>
          <w:p w:rsidR="004D0EEF" w:rsidRPr="000B468C" w:rsidRDefault="004D0EEF" w:rsidP="004D0EEF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208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0B468C" w:rsidRDefault="000B468C" w:rsidP="000B468C">
            <w:pPr>
              <w:pStyle w:val="ListParagraph"/>
              <w:numPr>
                <w:ilvl w:val="0"/>
                <w:numId w:val="7"/>
              </w:numPr>
              <w:ind w:left="702" w:hanging="70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Rencana tata ruang daerah dalam rangka pemberdayaan wilayah pertahanan di wilayah sumatra bagian selatan</w:t>
            </w:r>
          </w:p>
          <w:p w:rsidR="004D0EEF" w:rsidRPr="00970069" w:rsidRDefault="004D0EEF" w:rsidP="004D0EEF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208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0B468C" w:rsidRDefault="000B468C" w:rsidP="000B468C">
            <w:pPr>
              <w:pStyle w:val="ListParagraph"/>
              <w:numPr>
                <w:ilvl w:val="0"/>
                <w:numId w:val="7"/>
              </w:numPr>
              <w:ind w:left="702" w:hanging="70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Pengaruh otonomi daerah terhadap pertahanan negara di wilayah Sulawesi</w:t>
            </w:r>
          </w:p>
          <w:p w:rsidR="000350D7" w:rsidRPr="00353CCC" w:rsidRDefault="000350D7" w:rsidP="000350D7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208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0B468C" w:rsidRDefault="000B468C" w:rsidP="000B468C">
            <w:pPr>
              <w:pStyle w:val="ListParagraph"/>
              <w:numPr>
                <w:ilvl w:val="0"/>
                <w:numId w:val="7"/>
              </w:numPr>
              <w:ind w:left="702" w:hanging="70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Peran serta pemerintah daerah dalam upaya meningkatkan kesadaran bela negara di wilayah Kalimantan Tengah</w:t>
            </w:r>
          </w:p>
          <w:p w:rsidR="000350D7" w:rsidRPr="00353CCC" w:rsidRDefault="000350D7" w:rsidP="000350D7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208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0B468C" w:rsidRPr="00353CCC" w:rsidRDefault="000B468C" w:rsidP="000B468C">
            <w:pPr>
              <w:pStyle w:val="ListParagraph"/>
              <w:numPr>
                <w:ilvl w:val="0"/>
                <w:numId w:val="7"/>
              </w:numPr>
              <w:ind w:left="702" w:hanging="70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Penyiapan kawasan dalam rangka tindakan reaksi cepat untuk penanggulangan bencana alam di wilayah Papua</w:t>
            </w:r>
          </w:p>
        </w:tc>
        <w:tc>
          <w:tcPr>
            <w:tcW w:w="252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208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0B468C" w:rsidRDefault="000B468C" w:rsidP="000B468C">
            <w:pPr>
              <w:pStyle w:val="ListParagraph"/>
              <w:ind w:left="702" w:hanging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73C13" w:rsidRDefault="00F73C13"/>
    <w:p w:rsidR="00F73C13" w:rsidRDefault="00F73C13"/>
    <w:p w:rsidR="00F73C13" w:rsidRDefault="00F73C13" w:rsidP="00F73C13">
      <w:pPr>
        <w:jc w:val="center"/>
        <w:rPr>
          <w:rFonts w:ascii="Arial" w:hAnsi="Arial" w:cs="Arial"/>
          <w:b/>
          <w:sz w:val="28"/>
          <w:szCs w:val="28"/>
        </w:rPr>
      </w:pPr>
    </w:p>
    <w:p w:rsidR="00532B3E" w:rsidRPr="00F73C13" w:rsidRDefault="00532B3E" w:rsidP="00F73C1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23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9720"/>
        <w:gridCol w:w="2430"/>
      </w:tblGrid>
      <w:tr w:rsidR="000B468C" w:rsidRPr="00F73C13" w:rsidTr="008971E0">
        <w:tc>
          <w:tcPr>
            <w:tcW w:w="208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B468C" w:rsidRPr="00A1070C" w:rsidRDefault="00F73C13" w:rsidP="00F73C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070C">
              <w:rPr>
                <w:rFonts w:ascii="Arial" w:hAnsi="Arial" w:cs="Arial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7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B468C" w:rsidRPr="00A1070C" w:rsidRDefault="00F73C13" w:rsidP="00F73C13">
            <w:pPr>
              <w:pStyle w:val="ListParagraph"/>
              <w:ind w:left="702" w:hanging="70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07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0B468C" w:rsidRPr="00A1070C" w:rsidRDefault="00F73C13" w:rsidP="00F73C1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070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F73C13" w:rsidRPr="00F73C13" w:rsidTr="00E60B32">
        <w:trPr>
          <w:trHeight w:val="440"/>
        </w:trPr>
        <w:tc>
          <w:tcPr>
            <w:tcW w:w="2088" w:type="dxa"/>
            <w:tcBorders>
              <w:top w:val="single" w:sz="4" w:space="0" w:color="auto"/>
            </w:tcBorders>
          </w:tcPr>
          <w:p w:rsidR="00F73C13" w:rsidRPr="00F73C13" w:rsidRDefault="00E60B32">
            <w:pPr>
              <w:rPr>
                <w:rFonts w:ascii="Arial" w:hAnsi="Arial" w:cs="Arial"/>
                <w:sz w:val="28"/>
                <w:szCs w:val="28"/>
              </w:rPr>
            </w:pPr>
            <w:r w:rsidRPr="006050E0">
              <w:rPr>
                <w:rFonts w:ascii="Arial" w:hAnsi="Arial" w:cs="Arial"/>
                <w:b/>
                <w:sz w:val="28"/>
                <w:szCs w:val="28"/>
              </w:rPr>
              <w:t>STRAHAN</w:t>
            </w:r>
          </w:p>
        </w:tc>
        <w:tc>
          <w:tcPr>
            <w:tcW w:w="9720" w:type="dxa"/>
            <w:tcBorders>
              <w:top w:val="single" w:sz="4" w:space="0" w:color="auto"/>
            </w:tcBorders>
          </w:tcPr>
          <w:p w:rsidR="00A1070C" w:rsidRPr="00A1070C" w:rsidRDefault="00A1070C" w:rsidP="00E60B32">
            <w:pPr>
              <w:pStyle w:val="ListParagraph"/>
              <w:ind w:left="702" w:hanging="702"/>
              <w:rPr>
                <w:rFonts w:ascii="Arial" w:hAnsi="Arial" w:cs="Arial"/>
                <w:b/>
                <w:sz w:val="28"/>
                <w:szCs w:val="28"/>
              </w:rPr>
            </w:pPr>
            <w:r w:rsidRPr="00A1070C">
              <w:rPr>
                <w:rFonts w:ascii="Arial" w:hAnsi="Arial" w:cs="Arial"/>
                <w:b/>
                <w:sz w:val="28"/>
                <w:szCs w:val="28"/>
              </w:rPr>
              <w:t>TA. 2014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F73C13" w:rsidRPr="00F73C13" w:rsidRDefault="00F73C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B32" w:rsidRPr="00F73C13" w:rsidTr="00E60B32">
        <w:trPr>
          <w:trHeight w:val="440"/>
        </w:trPr>
        <w:tc>
          <w:tcPr>
            <w:tcW w:w="2088" w:type="dxa"/>
            <w:tcBorders>
              <w:top w:val="single" w:sz="4" w:space="0" w:color="auto"/>
            </w:tcBorders>
          </w:tcPr>
          <w:p w:rsidR="00E60B32" w:rsidRPr="006050E0" w:rsidRDefault="00E60B3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0" w:type="dxa"/>
            <w:tcBorders>
              <w:top w:val="single" w:sz="4" w:space="0" w:color="auto"/>
            </w:tcBorders>
          </w:tcPr>
          <w:p w:rsidR="00E60B32" w:rsidRPr="00A1070C" w:rsidRDefault="00E60B32" w:rsidP="00E60B32">
            <w:pPr>
              <w:pStyle w:val="ListParagraph"/>
              <w:ind w:left="702" w:hanging="702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E60B32" w:rsidRPr="00F73C13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3C13" w:rsidRPr="00F73C13" w:rsidTr="008971E0">
        <w:tc>
          <w:tcPr>
            <w:tcW w:w="2088" w:type="dxa"/>
          </w:tcPr>
          <w:p w:rsidR="00F73C13" w:rsidRPr="00F73C13" w:rsidRDefault="00F73C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F73C13" w:rsidRPr="00F73C13" w:rsidRDefault="00F73C13" w:rsidP="00F73C13">
            <w:pPr>
              <w:pStyle w:val="ListParagraph"/>
              <w:numPr>
                <w:ilvl w:val="0"/>
                <w:numId w:val="20"/>
              </w:numPr>
              <w:ind w:hanging="720"/>
              <w:rPr>
                <w:rFonts w:ascii="Arial" w:eastAsia="Times New Roman" w:hAnsi="Arial" w:cs="Arial"/>
                <w:sz w:val="28"/>
                <w:szCs w:val="28"/>
              </w:rPr>
            </w:pPr>
            <w:r w:rsidRPr="00F73C13">
              <w:rPr>
                <w:rFonts w:ascii="Arial" w:eastAsia="SimSun" w:hAnsi="Arial" w:cs="Arial"/>
                <w:bCs/>
                <w:color w:val="000000"/>
                <w:kern w:val="24"/>
                <w:sz w:val="28"/>
                <w:szCs w:val="28"/>
                <w:lang w:val="en-GB"/>
              </w:rPr>
              <w:t>Penelitian dan Pengembangan Peran LPK/LPNK di luar Bidang Pertahanan Terkait Tugas dan Fungsi Sebagai Komponen Pertahanan Negara</w:t>
            </w:r>
          </w:p>
          <w:p w:rsidR="00F73C13" w:rsidRPr="00F73C13" w:rsidRDefault="00F73C13" w:rsidP="00F73C13">
            <w:pPr>
              <w:pStyle w:val="ListParagrap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F73C13" w:rsidRPr="00F73C13" w:rsidRDefault="00F73C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3C13" w:rsidRPr="00F73C13" w:rsidTr="008971E0">
        <w:tc>
          <w:tcPr>
            <w:tcW w:w="2088" w:type="dxa"/>
          </w:tcPr>
          <w:p w:rsidR="00F73C13" w:rsidRPr="00F73C13" w:rsidRDefault="00F73C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F73C13" w:rsidRPr="00F73C13" w:rsidRDefault="00F73C13" w:rsidP="00F73C13">
            <w:pPr>
              <w:pStyle w:val="ListParagraph"/>
              <w:numPr>
                <w:ilvl w:val="0"/>
                <w:numId w:val="20"/>
              </w:numPr>
              <w:ind w:hanging="738"/>
              <w:rPr>
                <w:rFonts w:ascii="Arial" w:eastAsia="Times New Roman" w:hAnsi="Arial" w:cs="Arial"/>
                <w:sz w:val="28"/>
                <w:szCs w:val="28"/>
              </w:rPr>
            </w:pPr>
            <w:r w:rsidRPr="00F73C13">
              <w:rPr>
                <w:rFonts w:ascii="Arial" w:eastAsia="SimSun" w:hAnsi="Arial" w:cs="Arial"/>
                <w:bCs/>
                <w:color w:val="000000"/>
                <w:kern w:val="24"/>
                <w:sz w:val="28"/>
                <w:szCs w:val="28"/>
                <w:lang w:val="en-GB"/>
              </w:rPr>
              <w:t>Penelitian dan Pengembangan Pengaruh Otonomi Khusus di Wilayah Provinsi Nanggroe Aceh Darussalam Terhadap Pertahanan Negara</w:t>
            </w:r>
          </w:p>
          <w:p w:rsidR="00F73C13" w:rsidRPr="00F73C13" w:rsidRDefault="00F73C13" w:rsidP="00F73C13">
            <w:pPr>
              <w:pStyle w:val="ListParagrap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F73C13" w:rsidRPr="00F73C13" w:rsidRDefault="00F73C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3C13" w:rsidRPr="00F73C13" w:rsidTr="008971E0">
        <w:tc>
          <w:tcPr>
            <w:tcW w:w="2088" w:type="dxa"/>
          </w:tcPr>
          <w:p w:rsidR="00F73C13" w:rsidRPr="00F73C13" w:rsidRDefault="00F73C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F73C13" w:rsidRPr="00F73C13" w:rsidRDefault="00F73C13" w:rsidP="00F73C13">
            <w:pPr>
              <w:pStyle w:val="ListParagraph"/>
              <w:numPr>
                <w:ilvl w:val="0"/>
                <w:numId w:val="20"/>
              </w:numPr>
              <w:ind w:hanging="738"/>
              <w:rPr>
                <w:rFonts w:ascii="Arial" w:eastAsia="Times New Roman" w:hAnsi="Arial" w:cs="Arial"/>
                <w:sz w:val="28"/>
                <w:szCs w:val="28"/>
              </w:rPr>
            </w:pPr>
            <w:r w:rsidRPr="00F73C13">
              <w:rPr>
                <w:rFonts w:ascii="Arial" w:eastAsia="SimSun" w:hAnsi="Arial" w:cs="Arial"/>
                <w:bCs/>
                <w:color w:val="000000"/>
                <w:kern w:val="24"/>
                <w:sz w:val="28"/>
                <w:szCs w:val="28"/>
              </w:rPr>
              <w:t>Penelitian dan Pengembangan Tata Ruang Daerah Dalam Mendukung Pemberdayaan Wilayah Pertahanan di Perbatasan Kalimantan</w:t>
            </w:r>
          </w:p>
          <w:p w:rsidR="00F73C13" w:rsidRPr="00F73C13" w:rsidRDefault="00F73C13" w:rsidP="00F73C13">
            <w:pPr>
              <w:pStyle w:val="ListParagrap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F73C13" w:rsidRPr="00F73C13" w:rsidRDefault="00F73C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3C13" w:rsidRPr="00F73C13" w:rsidTr="008971E0">
        <w:tc>
          <w:tcPr>
            <w:tcW w:w="2088" w:type="dxa"/>
          </w:tcPr>
          <w:p w:rsidR="00F73C13" w:rsidRPr="00F73C13" w:rsidRDefault="00F73C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F73C13" w:rsidRPr="00F73C13" w:rsidRDefault="00F73C13" w:rsidP="00F73C13">
            <w:pPr>
              <w:pStyle w:val="ListParagraph"/>
              <w:numPr>
                <w:ilvl w:val="0"/>
                <w:numId w:val="20"/>
              </w:numPr>
              <w:ind w:hanging="738"/>
              <w:rPr>
                <w:rFonts w:ascii="Arial" w:eastAsia="Times New Roman" w:hAnsi="Arial" w:cs="Arial"/>
                <w:sz w:val="28"/>
                <w:szCs w:val="28"/>
              </w:rPr>
            </w:pPr>
            <w:r w:rsidRPr="00F73C13">
              <w:rPr>
                <w:rFonts w:ascii="Arial" w:eastAsia="SimSun" w:hAnsi="Arial" w:cs="Arial"/>
                <w:bCs/>
                <w:color w:val="000000"/>
                <w:kern w:val="24"/>
                <w:sz w:val="28"/>
                <w:szCs w:val="28"/>
                <w:lang w:val="en-GB"/>
              </w:rPr>
              <w:t>Penelitian dan Pengembangan Strategi Peningkatan Pengawasan di Wilayah Perbatasan Darat RI-Timor Leste Dengan Memanfaatkan Teknologi Penginderaan</w:t>
            </w:r>
          </w:p>
          <w:p w:rsidR="00F73C13" w:rsidRPr="00F73C13" w:rsidRDefault="00F73C13" w:rsidP="00F73C13">
            <w:pPr>
              <w:pStyle w:val="ListParagrap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F73C13" w:rsidRPr="00F73C13" w:rsidRDefault="00F73C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3C13" w:rsidRPr="00F73C13" w:rsidTr="008971E0">
        <w:tc>
          <w:tcPr>
            <w:tcW w:w="2088" w:type="dxa"/>
          </w:tcPr>
          <w:p w:rsidR="00F73C13" w:rsidRPr="00F73C13" w:rsidRDefault="00F73C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F73C13" w:rsidRPr="00F73C13" w:rsidRDefault="00F73C13" w:rsidP="00F73C13">
            <w:pPr>
              <w:pStyle w:val="ListParagraph"/>
              <w:numPr>
                <w:ilvl w:val="0"/>
                <w:numId w:val="20"/>
              </w:numPr>
              <w:ind w:hanging="720"/>
              <w:rPr>
                <w:rFonts w:ascii="Arial" w:eastAsia="Times New Roman" w:hAnsi="Arial" w:cs="Arial"/>
                <w:sz w:val="28"/>
                <w:szCs w:val="28"/>
              </w:rPr>
            </w:pPr>
            <w:r w:rsidRPr="00F73C13">
              <w:rPr>
                <w:rFonts w:ascii="Arial" w:eastAsia="SimSun" w:hAnsi="Arial" w:cs="Arial"/>
                <w:bCs/>
                <w:color w:val="000000"/>
                <w:kern w:val="24"/>
                <w:sz w:val="28"/>
                <w:szCs w:val="28"/>
                <w:lang w:val="en-GB"/>
              </w:rPr>
              <w:t>Penelitian dan Pengembangan Strategi Pencegahan dan Penanggulangan Konflik Sosial Di Wilayah Sumatera Selatan dan Lampung</w:t>
            </w:r>
          </w:p>
          <w:p w:rsidR="00F73C13" w:rsidRPr="00F73C13" w:rsidRDefault="00F73C13" w:rsidP="00F73C13">
            <w:pPr>
              <w:pStyle w:val="ListParagrap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F73C13" w:rsidRPr="00F73C13" w:rsidRDefault="00F73C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3C13" w:rsidRPr="00F73C13" w:rsidTr="008971E0">
        <w:tc>
          <w:tcPr>
            <w:tcW w:w="2088" w:type="dxa"/>
          </w:tcPr>
          <w:p w:rsidR="00F73C13" w:rsidRPr="00F73C13" w:rsidRDefault="00F73C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F73C13" w:rsidRPr="00F73C13" w:rsidRDefault="00F73C13" w:rsidP="00F73C13">
            <w:pPr>
              <w:pStyle w:val="ListParagraph"/>
              <w:numPr>
                <w:ilvl w:val="0"/>
                <w:numId w:val="20"/>
              </w:numPr>
              <w:ind w:hanging="738"/>
              <w:rPr>
                <w:rFonts w:ascii="Arial" w:eastAsia="Times New Roman" w:hAnsi="Arial" w:cs="Arial"/>
                <w:sz w:val="28"/>
                <w:szCs w:val="28"/>
              </w:rPr>
            </w:pPr>
            <w:r w:rsidRPr="00F73C13">
              <w:rPr>
                <w:rFonts w:ascii="Arial" w:eastAsia="SimSun" w:hAnsi="Arial" w:cs="Arial"/>
                <w:bCs/>
                <w:color w:val="000000"/>
                <w:kern w:val="24"/>
                <w:sz w:val="28"/>
                <w:szCs w:val="28"/>
                <w:lang w:val="en-GB"/>
              </w:rPr>
              <w:t xml:space="preserve">Penelitian dan Pengembangan Penanggulangan Ancaman Kejahatan Transnasional </w:t>
            </w:r>
            <w:r w:rsidRPr="00F73C13">
              <w:rPr>
                <w:rFonts w:ascii="Arial" w:eastAsia="SimSun" w:hAnsi="Arial" w:cs="Arial"/>
                <w:bCs/>
                <w:color w:val="000000"/>
                <w:kern w:val="24"/>
                <w:sz w:val="28"/>
                <w:szCs w:val="28"/>
                <w:lang w:val="id-ID"/>
              </w:rPr>
              <w:t xml:space="preserve">Dalam Perspektif </w:t>
            </w:r>
            <w:r w:rsidRPr="00F73C13">
              <w:rPr>
                <w:rFonts w:ascii="Arial" w:eastAsia="SimSun" w:hAnsi="Arial" w:cs="Arial"/>
                <w:bCs/>
                <w:color w:val="000000"/>
                <w:kern w:val="24"/>
                <w:sz w:val="28"/>
                <w:szCs w:val="28"/>
                <w:lang w:val="en-GB"/>
              </w:rPr>
              <w:t>Perbatasan RI-Malaysia</w:t>
            </w:r>
          </w:p>
        </w:tc>
        <w:tc>
          <w:tcPr>
            <w:tcW w:w="2430" w:type="dxa"/>
          </w:tcPr>
          <w:p w:rsidR="00F73C13" w:rsidRPr="00F73C13" w:rsidRDefault="00F73C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3C13" w:rsidRPr="00F73C13" w:rsidTr="008971E0">
        <w:tc>
          <w:tcPr>
            <w:tcW w:w="2088" w:type="dxa"/>
          </w:tcPr>
          <w:p w:rsidR="00F73C13" w:rsidRPr="00F73C13" w:rsidRDefault="00F73C1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F73C13" w:rsidRPr="00F73C13" w:rsidRDefault="00F73C13" w:rsidP="000B468C">
            <w:pPr>
              <w:pStyle w:val="ListParagraph"/>
              <w:ind w:left="702" w:hanging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F73C13" w:rsidRPr="00F73C13" w:rsidRDefault="00F73C1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B468C" w:rsidRDefault="000B468C"/>
    <w:p w:rsidR="00A748AA" w:rsidRPr="00F73C13" w:rsidRDefault="00A748AA" w:rsidP="00A748AA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23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9720"/>
        <w:gridCol w:w="2430"/>
      </w:tblGrid>
      <w:tr w:rsidR="00A748AA" w:rsidRPr="00F73C13" w:rsidTr="001324D0">
        <w:tc>
          <w:tcPr>
            <w:tcW w:w="208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748AA" w:rsidRPr="00A1070C" w:rsidRDefault="00A748AA" w:rsidP="001324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070C">
              <w:rPr>
                <w:rFonts w:ascii="Arial" w:hAnsi="Arial" w:cs="Arial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972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748AA" w:rsidRPr="00A1070C" w:rsidRDefault="00A748AA" w:rsidP="001324D0">
            <w:pPr>
              <w:pStyle w:val="ListParagraph"/>
              <w:ind w:left="702" w:hanging="70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07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A748AA" w:rsidRPr="00A1070C" w:rsidRDefault="00A748AA" w:rsidP="001324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070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A748AA" w:rsidRPr="00F73C13" w:rsidTr="001324D0">
        <w:trPr>
          <w:trHeight w:val="440"/>
        </w:trPr>
        <w:tc>
          <w:tcPr>
            <w:tcW w:w="2088" w:type="dxa"/>
            <w:tcBorders>
              <w:top w:val="single" w:sz="4" w:space="0" w:color="auto"/>
            </w:tcBorders>
          </w:tcPr>
          <w:p w:rsidR="00A748AA" w:rsidRPr="00F73C13" w:rsidRDefault="00A748AA" w:rsidP="001324D0">
            <w:pPr>
              <w:rPr>
                <w:rFonts w:ascii="Arial" w:hAnsi="Arial" w:cs="Arial"/>
                <w:sz w:val="28"/>
                <w:szCs w:val="28"/>
              </w:rPr>
            </w:pPr>
            <w:r w:rsidRPr="006050E0">
              <w:rPr>
                <w:rFonts w:ascii="Arial" w:hAnsi="Arial" w:cs="Arial"/>
                <w:b/>
                <w:sz w:val="28"/>
                <w:szCs w:val="28"/>
              </w:rPr>
              <w:t>STRAHAN</w:t>
            </w:r>
          </w:p>
        </w:tc>
        <w:tc>
          <w:tcPr>
            <w:tcW w:w="9720" w:type="dxa"/>
            <w:tcBorders>
              <w:top w:val="single" w:sz="4" w:space="0" w:color="auto"/>
            </w:tcBorders>
          </w:tcPr>
          <w:p w:rsidR="00A748AA" w:rsidRPr="00A1070C" w:rsidRDefault="00A748AA" w:rsidP="001324D0">
            <w:pPr>
              <w:pStyle w:val="ListParagraph"/>
              <w:ind w:left="702" w:hanging="702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TA. 2015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A748AA" w:rsidRPr="00F73C13" w:rsidRDefault="00A748AA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48AA" w:rsidRPr="00F73C13" w:rsidTr="001324D0">
        <w:trPr>
          <w:trHeight w:val="440"/>
        </w:trPr>
        <w:tc>
          <w:tcPr>
            <w:tcW w:w="2088" w:type="dxa"/>
            <w:tcBorders>
              <w:top w:val="single" w:sz="4" w:space="0" w:color="auto"/>
            </w:tcBorders>
          </w:tcPr>
          <w:p w:rsidR="00A748AA" w:rsidRPr="006050E0" w:rsidRDefault="00A748AA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720" w:type="dxa"/>
            <w:tcBorders>
              <w:top w:val="single" w:sz="4" w:space="0" w:color="auto"/>
            </w:tcBorders>
          </w:tcPr>
          <w:p w:rsidR="00A748AA" w:rsidRPr="00A1070C" w:rsidRDefault="00A748AA" w:rsidP="001324D0">
            <w:pPr>
              <w:pStyle w:val="ListParagraph"/>
              <w:ind w:left="702" w:hanging="702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:rsidR="00A748AA" w:rsidRPr="00F73C13" w:rsidRDefault="00A748AA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48AA" w:rsidRPr="00F73C13" w:rsidTr="001324D0">
        <w:tc>
          <w:tcPr>
            <w:tcW w:w="2088" w:type="dxa"/>
          </w:tcPr>
          <w:p w:rsidR="00A748AA" w:rsidRPr="00F73C13" w:rsidRDefault="00A748AA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A748AA" w:rsidRDefault="008126EE" w:rsidP="00A748AA">
            <w:pPr>
              <w:pStyle w:val="ListParagraph"/>
              <w:ind w:left="792" w:hanging="79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A748AA">
              <w:rPr>
                <w:rFonts w:ascii="Arial" w:hAnsi="Arial" w:cs="Arial"/>
                <w:sz w:val="28"/>
                <w:szCs w:val="28"/>
              </w:rPr>
              <w:t xml:space="preserve">.        </w:t>
            </w:r>
            <w:r w:rsidR="00A748AA" w:rsidRPr="00A748AA">
              <w:rPr>
                <w:rFonts w:ascii="Arial" w:hAnsi="Arial" w:cs="Arial"/>
                <w:sz w:val="28"/>
                <w:szCs w:val="28"/>
              </w:rPr>
              <w:t xml:space="preserve">Naskah litbang tentang pengelolaan ketahanan pangan guna mencegah potensi konflik sosial di wilayah NTT </w:t>
            </w:r>
          </w:p>
          <w:p w:rsidR="008126EE" w:rsidRPr="00A748AA" w:rsidRDefault="008126EE" w:rsidP="00A748AA">
            <w:pPr>
              <w:pStyle w:val="ListParagraph"/>
              <w:ind w:left="792" w:hanging="79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A748AA" w:rsidRPr="00F73C13" w:rsidRDefault="00A748AA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48AA" w:rsidRPr="00F73C13" w:rsidTr="001324D0">
        <w:tc>
          <w:tcPr>
            <w:tcW w:w="2088" w:type="dxa"/>
          </w:tcPr>
          <w:p w:rsidR="00A748AA" w:rsidRPr="00F73C13" w:rsidRDefault="00A748AA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8126EE" w:rsidRDefault="008126EE" w:rsidP="008126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2.       </w:t>
            </w:r>
            <w:r w:rsidRPr="008126EE">
              <w:rPr>
                <w:rFonts w:ascii="Arial" w:hAnsi="Arial" w:cs="Arial"/>
                <w:sz w:val="28"/>
                <w:szCs w:val="28"/>
              </w:rPr>
              <w:t xml:space="preserve">Naskah litbang tentang korelasi keberhasilan pelaksanaan otonomi </w:t>
            </w:r>
          </w:p>
          <w:p w:rsidR="008126EE" w:rsidRDefault="008126EE" w:rsidP="008126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8126EE">
              <w:rPr>
                <w:rFonts w:ascii="Arial" w:hAnsi="Arial" w:cs="Arial"/>
                <w:sz w:val="28"/>
                <w:szCs w:val="28"/>
              </w:rPr>
              <w:t>daerah dalam upaya  mencegah konflik sosial di daerah Maluku</w:t>
            </w:r>
          </w:p>
          <w:p w:rsidR="008126EE" w:rsidRPr="008126EE" w:rsidRDefault="008126EE" w:rsidP="008126E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A748AA" w:rsidRPr="00F73C13" w:rsidRDefault="00A748AA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48AA" w:rsidRPr="00F73C13" w:rsidTr="001324D0">
        <w:tc>
          <w:tcPr>
            <w:tcW w:w="2088" w:type="dxa"/>
          </w:tcPr>
          <w:p w:rsidR="00A748AA" w:rsidRPr="00F73C13" w:rsidRDefault="00A748AA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8126EE" w:rsidRDefault="008126EE" w:rsidP="008126EE">
            <w:pPr>
              <w:ind w:left="792" w:hanging="79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SimSun" w:hAnsi="Arial" w:cs="Arial"/>
                <w:bCs/>
                <w:color w:val="000000"/>
                <w:kern w:val="24"/>
                <w:sz w:val="28"/>
                <w:szCs w:val="28"/>
              </w:rPr>
              <w:t xml:space="preserve">3.       </w:t>
            </w:r>
            <w:r w:rsidRPr="008126EE">
              <w:rPr>
                <w:rFonts w:ascii="Arial" w:hAnsi="Arial" w:cs="Arial"/>
                <w:sz w:val="28"/>
                <w:szCs w:val="28"/>
              </w:rPr>
              <w:t>Naskah litbang tentang peningkatan sistem pengawasan di wilayah perbatasan darat kalimantan utara dengan memenfaatkan teknologi penginderaan</w:t>
            </w:r>
          </w:p>
          <w:p w:rsidR="008126EE" w:rsidRPr="00F73C13" w:rsidRDefault="008126EE" w:rsidP="008126EE">
            <w:pPr>
              <w:ind w:left="792" w:hanging="792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A748AA" w:rsidRPr="00F73C13" w:rsidRDefault="00A748AA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48AA" w:rsidRPr="00F73C13" w:rsidTr="001324D0">
        <w:tc>
          <w:tcPr>
            <w:tcW w:w="2088" w:type="dxa"/>
          </w:tcPr>
          <w:p w:rsidR="00A748AA" w:rsidRPr="00F73C13" w:rsidRDefault="00A748AA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A748AA" w:rsidRPr="008126EE" w:rsidRDefault="008126EE" w:rsidP="008126EE">
            <w:pPr>
              <w:ind w:left="792" w:hanging="792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SimSun" w:hAnsi="Arial" w:cs="Arial"/>
                <w:bCs/>
                <w:color w:val="000000"/>
                <w:kern w:val="24"/>
                <w:sz w:val="28"/>
                <w:szCs w:val="28"/>
                <w:lang w:val="en-GB"/>
              </w:rPr>
              <w:t xml:space="preserve">4.      </w:t>
            </w:r>
            <w:r w:rsidRPr="008126EE">
              <w:rPr>
                <w:rFonts w:ascii="Arial" w:hAnsi="Arial" w:cs="Arial"/>
                <w:sz w:val="28"/>
                <w:szCs w:val="28"/>
              </w:rPr>
              <w:t>Naskah litbang tentang sinkronisasi pemberdayaan wilayah pertahanan dengan strategi pengelolaan pembangunan perbatasan di wil perbatasan darat Kalbar</w:t>
            </w:r>
          </w:p>
          <w:p w:rsidR="00A748AA" w:rsidRPr="00F73C13" w:rsidRDefault="00A748AA" w:rsidP="001324D0">
            <w:pPr>
              <w:pStyle w:val="ListParagrap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A748AA" w:rsidRPr="00F73C13" w:rsidRDefault="00A748AA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48AA" w:rsidRPr="00F73C13" w:rsidTr="001324D0">
        <w:tc>
          <w:tcPr>
            <w:tcW w:w="2088" w:type="dxa"/>
          </w:tcPr>
          <w:p w:rsidR="00A748AA" w:rsidRPr="00F73C13" w:rsidRDefault="00A748AA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8126EE" w:rsidRDefault="008126EE" w:rsidP="008126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SimSun" w:hAnsi="Arial" w:cs="Arial"/>
                <w:bCs/>
                <w:color w:val="000000"/>
                <w:kern w:val="24"/>
                <w:sz w:val="28"/>
                <w:szCs w:val="28"/>
                <w:lang w:val="en-GB"/>
              </w:rPr>
              <w:t xml:space="preserve">5.      </w:t>
            </w:r>
            <w:r w:rsidRPr="008126EE">
              <w:rPr>
                <w:rFonts w:ascii="Arial" w:hAnsi="Arial" w:cs="Arial"/>
                <w:sz w:val="28"/>
                <w:szCs w:val="28"/>
              </w:rPr>
              <w:t xml:space="preserve">Naskah litbang tentang pengaruh otonomi khusus di wilayah provinsi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  <w:p w:rsidR="008126EE" w:rsidRDefault="008126EE" w:rsidP="008126EE">
            <w:pPr>
              <w:rPr>
                <w:rFonts w:ascii="Arial" w:eastAsia="SimSun" w:hAnsi="Arial" w:cs="Arial"/>
                <w:bCs/>
                <w:color w:val="000000"/>
                <w:kern w:val="24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8126EE">
              <w:rPr>
                <w:rFonts w:ascii="Arial" w:hAnsi="Arial" w:cs="Arial"/>
                <w:sz w:val="28"/>
                <w:szCs w:val="28"/>
              </w:rPr>
              <w:t>nangroe aceh darussalam terhadap Hanneg</w:t>
            </w:r>
          </w:p>
          <w:p w:rsidR="008126EE" w:rsidRPr="00F73C13" w:rsidRDefault="008126EE" w:rsidP="008126E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A748AA" w:rsidRPr="00F73C13" w:rsidRDefault="00A748AA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48AA" w:rsidRPr="00F73C13" w:rsidTr="001324D0">
        <w:tc>
          <w:tcPr>
            <w:tcW w:w="2088" w:type="dxa"/>
          </w:tcPr>
          <w:p w:rsidR="00A748AA" w:rsidRPr="00F73C13" w:rsidRDefault="00A748AA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8126EE" w:rsidRDefault="008126EE" w:rsidP="008126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SimSun" w:hAnsi="Arial" w:cs="Arial"/>
                <w:bCs/>
                <w:color w:val="000000"/>
                <w:kern w:val="24"/>
                <w:sz w:val="28"/>
                <w:szCs w:val="28"/>
                <w:lang w:val="en-GB"/>
              </w:rPr>
              <w:t xml:space="preserve">6.      </w:t>
            </w:r>
            <w:r w:rsidRPr="008126EE">
              <w:rPr>
                <w:rFonts w:ascii="Arial" w:hAnsi="Arial" w:cs="Arial"/>
                <w:sz w:val="28"/>
                <w:szCs w:val="28"/>
              </w:rPr>
              <w:t xml:space="preserve">Naskah litbang tentang peran LPK/LNK diluar bidang pertahanan </w:t>
            </w:r>
          </w:p>
          <w:p w:rsidR="00A748AA" w:rsidRDefault="00C75A77" w:rsidP="008126EE">
            <w:pPr>
              <w:rPr>
                <w:rFonts w:ascii="Arial" w:eastAsia="SimSun" w:hAnsi="Arial" w:cs="Arial"/>
                <w:bCs/>
                <w:color w:val="000000"/>
                <w:kern w:val="24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="008126EE" w:rsidRPr="008126EE">
              <w:rPr>
                <w:rFonts w:ascii="Arial" w:hAnsi="Arial" w:cs="Arial"/>
                <w:sz w:val="28"/>
                <w:szCs w:val="28"/>
              </w:rPr>
              <w:t>terkait tugas dan fungsi sebagai komponen hanneg</w:t>
            </w:r>
          </w:p>
          <w:p w:rsidR="008126EE" w:rsidRPr="008126EE" w:rsidRDefault="008126EE" w:rsidP="008126EE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A748AA" w:rsidRPr="00F73C13" w:rsidRDefault="00A748AA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748AA" w:rsidRPr="00F73C13" w:rsidTr="001324D0">
        <w:tc>
          <w:tcPr>
            <w:tcW w:w="2088" w:type="dxa"/>
          </w:tcPr>
          <w:p w:rsidR="00A748AA" w:rsidRPr="00F73C13" w:rsidRDefault="00A748AA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720" w:type="dxa"/>
          </w:tcPr>
          <w:p w:rsidR="00A748AA" w:rsidRPr="00F73C13" w:rsidRDefault="00A748AA" w:rsidP="001324D0">
            <w:pPr>
              <w:pStyle w:val="ListParagraph"/>
              <w:ind w:left="702" w:hanging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</w:tcPr>
          <w:p w:rsidR="00A748AA" w:rsidRPr="00F73C13" w:rsidRDefault="00A748AA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748AA" w:rsidRDefault="00A748AA" w:rsidP="00A748AA"/>
    <w:p w:rsidR="000D5D00" w:rsidRDefault="000D5D00" w:rsidP="000D5D00">
      <w:pPr>
        <w:jc w:val="center"/>
        <w:rPr>
          <w:rFonts w:ascii="Arial" w:hAnsi="Arial" w:cs="Arial"/>
          <w:b/>
          <w:sz w:val="28"/>
          <w:szCs w:val="28"/>
        </w:rPr>
      </w:pPr>
    </w:p>
    <w:p w:rsidR="00E60B32" w:rsidRPr="000D11C3" w:rsidRDefault="00E60B32" w:rsidP="000D5D0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41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0440"/>
        <w:gridCol w:w="2070"/>
      </w:tblGrid>
      <w:tr w:rsidR="00AD31E4" w:rsidTr="008971E0">
        <w:tc>
          <w:tcPr>
            <w:tcW w:w="19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31E4" w:rsidRPr="00A1070C" w:rsidRDefault="00AD31E4" w:rsidP="001324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070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0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31E4" w:rsidRPr="00A1070C" w:rsidRDefault="00AD31E4" w:rsidP="001324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07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D31E4" w:rsidRPr="00A1070C" w:rsidRDefault="00AD31E4" w:rsidP="001324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070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AD31E4" w:rsidTr="008971E0">
        <w:tc>
          <w:tcPr>
            <w:tcW w:w="1908" w:type="dxa"/>
          </w:tcPr>
          <w:p w:rsidR="00AD31E4" w:rsidRPr="006050E0" w:rsidRDefault="000D5D00" w:rsidP="00F71187">
            <w:pPr>
              <w:ind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050E0">
              <w:rPr>
                <w:rFonts w:ascii="Arial" w:hAnsi="Arial" w:cs="Arial"/>
                <w:b/>
                <w:sz w:val="28"/>
                <w:szCs w:val="28"/>
              </w:rPr>
              <w:t>SUMDAHAN</w:t>
            </w:r>
          </w:p>
        </w:tc>
        <w:tc>
          <w:tcPr>
            <w:tcW w:w="10440" w:type="dxa"/>
          </w:tcPr>
          <w:p w:rsidR="00AD31E4" w:rsidRPr="000B468C" w:rsidRDefault="00AD31E4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468C">
              <w:rPr>
                <w:rFonts w:ascii="Arial" w:hAnsi="Arial" w:cs="Arial"/>
                <w:b/>
                <w:sz w:val="28"/>
                <w:szCs w:val="28"/>
              </w:rPr>
              <w:t>TA. 2011</w:t>
            </w:r>
          </w:p>
        </w:tc>
        <w:tc>
          <w:tcPr>
            <w:tcW w:w="2070" w:type="dxa"/>
          </w:tcPr>
          <w:p w:rsidR="00AD31E4" w:rsidRDefault="00AD31E4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190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40" w:type="dxa"/>
          </w:tcPr>
          <w:p w:rsidR="000B468C" w:rsidRDefault="000B468C" w:rsidP="005D20DA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190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40" w:type="dxa"/>
          </w:tcPr>
          <w:p w:rsidR="000B468C" w:rsidRDefault="000B468C" w:rsidP="003F5F09">
            <w:pPr>
              <w:pStyle w:val="ListParagraph"/>
              <w:numPr>
                <w:ilvl w:val="0"/>
                <w:numId w:val="3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Peran aparat Pemda dan TNI dalam menanggulangi bencana alam guna mendukung pertahanan </w:t>
            </w:r>
            <w:r w:rsidR="00AD31E4">
              <w:rPr>
                <w:rFonts w:ascii="Arial" w:hAnsi="Arial" w:cs="Arial"/>
                <w:sz w:val="28"/>
                <w:szCs w:val="28"/>
              </w:rPr>
              <w:t>Negara</w:t>
            </w:r>
          </w:p>
          <w:p w:rsidR="00AD31E4" w:rsidRPr="005D20DA" w:rsidRDefault="00AD31E4" w:rsidP="00AD31E4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190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40" w:type="dxa"/>
          </w:tcPr>
          <w:p w:rsidR="000B468C" w:rsidRDefault="000B468C" w:rsidP="003F5F09">
            <w:pPr>
              <w:pStyle w:val="ListParagraph"/>
              <w:numPr>
                <w:ilvl w:val="0"/>
                <w:numId w:val="3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Analisis kesiapan SDM Komponen Pendukung dalam rangka pertahanan </w:t>
            </w:r>
            <w:r w:rsidR="00AD31E4">
              <w:rPr>
                <w:rFonts w:ascii="Arial" w:hAnsi="Arial" w:cs="Arial"/>
                <w:sz w:val="28"/>
                <w:szCs w:val="28"/>
              </w:rPr>
              <w:t>Negara</w:t>
            </w:r>
          </w:p>
          <w:p w:rsidR="00AD31E4" w:rsidRDefault="00AD31E4" w:rsidP="00AD31E4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190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40" w:type="dxa"/>
          </w:tcPr>
          <w:p w:rsidR="000B468C" w:rsidRDefault="000B468C" w:rsidP="003F5F09">
            <w:pPr>
              <w:pStyle w:val="ListParagraph"/>
              <w:numPr>
                <w:ilvl w:val="0"/>
                <w:numId w:val="3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Persepsi masyarakat</w:t>
            </w:r>
            <w:r w:rsidR="009C2FA0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atas pelaksanaan peran TNI dalam kehidupan </w:t>
            </w:r>
            <w:r w:rsidR="00AD31E4">
              <w:rPr>
                <w:rFonts w:ascii="Arial" w:hAnsi="Arial" w:cs="Arial"/>
                <w:sz w:val="28"/>
                <w:szCs w:val="28"/>
              </w:rPr>
              <w:t>Negara</w:t>
            </w:r>
          </w:p>
          <w:p w:rsidR="00AD31E4" w:rsidRDefault="00AD31E4" w:rsidP="00AD31E4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190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40" w:type="dxa"/>
          </w:tcPr>
          <w:p w:rsidR="000B468C" w:rsidRDefault="000B468C" w:rsidP="003F5F09">
            <w:pPr>
              <w:pStyle w:val="ListParagraph"/>
              <w:numPr>
                <w:ilvl w:val="0"/>
                <w:numId w:val="3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Partisipasi perempuan dalam Pembinaan Kesadaran Bela Negara di wilayah perbatasan</w:t>
            </w:r>
          </w:p>
          <w:p w:rsidR="00AD31E4" w:rsidRDefault="00AD31E4" w:rsidP="00AD31E4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B468C" w:rsidTr="008971E0">
        <w:tc>
          <w:tcPr>
            <w:tcW w:w="1908" w:type="dxa"/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40" w:type="dxa"/>
          </w:tcPr>
          <w:p w:rsidR="000B468C" w:rsidRDefault="000B468C" w:rsidP="003F5F09">
            <w:pPr>
              <w:pStyle w:val="ListParagraph"/>
              <w:numPr>
                <w:ilvl w:val="0"/>
                <w:numId w:val="3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Peran budaya seni dalam meningkatkan rasa cinta tanah air dan mendukung pertahanan </w:t>
            </w:r>
            <w:r w:rsidR="000D5D00">
              <w:rPr>
                <w:rFonts w:ascii="Arial" w:hAnsi="Arial" w:cs="Arial"/>
                <w:sz w:val="28"/>
                <w:szCs w:val="28"/>
              </w:rPr>
              <w:t>Negara</w:t>
            </w:r>
          </w:p>
        </w:tc>
        <w:tc>
          <w:tcPr>
            <w:tcW w:w="2070" w:type="dxa"/>
            <w:tcBorders>
              <w:bottom w:val="nil"/>
            </w:tcBorders>
          </w:tcPr>
          <w:p w:rsidR="000B468C" w:rsidRDefault="000B468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7A22" w:rsidRDefault="00927A22"/>
    <w:p w:rsidR="00927A22" w:rsidRDefault="00927A22"/>
    <w:p w:rsidR="00927A22" w:rsidRDefault="00927A22"/>
    <w:p w:rsidR="00927A22" w:rsidRDefault="00927A22"/>
    <w:p w:rsidR="00927A22" w:rsidRDefault="00927A22"/>
    <w:p w:rsidR="00927A22" w:rsidRPr="00C75A77" w:rsidRDefault="00927A22" w:rsidP="00E60B32">
      <w:pPr>
        <w:jc w:val="center"/>
        <w:rPr>
          <w:rFonts w:ascii="Arial" w:hAnsi="Arial" w:cs="Arial"/>
          <w:sz w:val="28"/>
          <w:szCs w:val="28"/>
        </w:rPr>
      </w:pPr>
    </w:p>
    <w:p w:rsidR="00927A22" w:rsidRDefault="00927A22"/>
    <w:tbl>
      <w:tblPr>
        <w:tblStyle w:val="TableGrid"/>
        <w:tblW w:w="1441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0440"/>
        <w:gridCol w:w="2070"/>
      </w:tblGrid>
      <w:tr w:rsidR="00927A22" w:rsidTr="00E60B32">
        <w:tc>
          <w:tcPr>
            <w:tcW w:w="19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A22" w:rsidRPr="006050E0" w:rsidRDefault="00E60B32" w:rsidP="00E60B32">
            <w:pPr>
              <w:ind w:right="-10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04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A22" w:rsidRPr="000B468C" w:rsidRDefault="00E60B32" w:rsidP="00E60B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927A22" w:rsidRDefault="00E60B32" w:rsidP="00E60B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927A22" w:rsidTr="00E60B32">
        <w:tc>
          <w:tcPr>
            <w:tcW w:w="1908" w:type="dxa"/>
            <w:tcBorders>
              <w:top w:val="single" w:sz="4" w:space="0" w:color="000000" w:themeColor="text1"/>
              <w:bottom w:val="nil"/>
            </w:tcBorders>
          </w:tcPr>
          <w:p w:rsidR="00927A22" w:rsidRDefault="00E60B32" w:rsidP="003F5F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0E0">
              <w:rPr>
                <w:rFonts w:ascii="Arial" w:hAnsi="Arial" w:cs="Arial"/>
                <w:b/>
                <w:sz w:val="28"/>
                <w:szCs w:val="28"/>
              </w:rPr>
              <w:t>SUMDAHAN</w:t>
            </w:r>
          </w:p>
        </w:tc>
        <w:tc>
          <w:tcPr>
            <w:tcW w:w="10440" w:type="dxa"/>
            <w:tcBorders>
              <w:top w:val="single" w:sz="4" w:space="0" w:color="000000" w:themeColor="text1"/>
              <w:bottom w:val="nil"/>
            </w:tcBorders>
          </w:tcPr>
          <w:p w:rsidR="00927A22" w:rsidRDefault="00927A22" w:rsidP="00E60B32">
            <w:pPr>
              <w:pStyle w:val="ListParagraph"/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D31E4">
              <w:rPr>
                <w:rFonts w:ascii="Arial" w:hAnsi="Arial" w:cs="Arial"/>
                <w:b/>
                <w:sz w:val="28"/>
                <w:szCs w:val="28"/>
              </w:rPr>
              <w:t>TA. 2012</w:t>
            </w:r>
          </w:p>
        </w:tc>
        <w:tc>
          <w:tcPr>
            <w:tcW w:w="2070" w:type="dxa"/>
            <w:tcBorders>
              <w:top w:val="single" w:sz="4" w:space="0" w:color="000000" w:themeColor="text1"/>
              <w:bottom w:val="nil"/>
            </w:tcBorders>
          </w:tcPr>
          <w:p w:rsidR="00927A22" w:rsidRDefault="00927A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B32" w:rsidTr="00E60B32">
        <w:tc>
          <w:tcPr>
            <w:tcW w:w="1908" w:type="dxa"/>
            <w:tcBorders>
              <w:top w:val="single" w:sz="4" w:space="0" w:color="000000" w:themeColor="text1"/>
              <w:bottom w:val="nil"/>
            </w:tcBorders>
          </w:tcPr>
          <w:p w:rsidR="00E60B32" w:rsidRPr="006050E0" w:rsidRDefault="00E60B32" w:rsidP="003F5F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440" w:type="dxa"/>
            <w:tcBorders>
              <w:top w:val="single" w:sz="4" w:space="0" w:color="000000" w:themeColor="text1"/>
              <w:bottom w:val="nil"/>
            </w:tcBorders>
          </w:tcPr>
          <w:p w:rsidR="00E60B32" w:rsidRPr="00AD31E4" w:rsidRDefault="00E60B32" w:rsidP="00E60B32">
            <w:pPr>
              <w:pStyle w:val="ListParagraph"/>
              <w:ind w:left="702" w:hanging="7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bottom w:val="nil"/>
            </w:tcBorders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22" w:rsidTr="008971E0">
        <w:tc>
          <w:tcPr>
            <w:tcW w:w="1908" w:type="dxa"/>
            <w:tcBorders>
              <w:top w:val="nil"/>
              <w:bottom w:val="nil"/>
            </w:tcBorders>
          </w:tcPr>
          <w:p w:rsidR="00927A22" w:rsidRDefault="00927A22" w:rsidP="003F5F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40" w:type="dxa"/>
            <w:tcBorders>
              <w:top w:val="nil"/>
              <w:bottom w:val="nil"/>
            </w:tcBorders>
          </w:tcPr>
          <w:p w:rsidR="00927A22" w:rsidRDefault="00927A22" w:rsidP="00AD31E4">
            <w:pPr>
              <w:pStyle w:val="ListParagraph"/>
              <w:numPr>
                <w:ilvl w:val="0"/>
                <w:numId w:val="8"/>
              </w:numPr>
              <w:ind w:left="702"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Konsep pengamanan keanekaragaman hayati dalam bio terorisme</w:t>
            </w:r>
          </w:p>
          <w:p w:rsidR="00927A22" w:rsidRPr="005D20DA" w:rsidRDefault="00927A22" w:rsidP="00AD31E4">
            <w:pPr>
              <w:pStyle w:val="ListParagraph"/>
              <w:ind w:left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927A22" w:rsidRDefault="00927A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27A22" w:rsidTr="008971E0">
        <w:tc>
          <w:tcPr>
            <w:tcW w:w="1908" w:type="dxa"/>
            <w:tcBorders>
              <w:top w:val="nil"/>
            </w:tcBorders>
          </w:tcPr>
          <w:p w:rsidR="00927A22" w:rsidRDefault="00927A22" w:rsidP="003F5F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40" w:type="dxa"/>
            <w:tcBorders>
              <w:top w:val="nil"/>
            </w:tcBorders>
          </w:tcPr>
          <w:p w:rsidR="00927A22" w:rsidRDefault="00927A22" w:rsidP="000D11C3">
            <w:pPr>
              <w:pStyle w:val="ListParagraph"/>
              <w:numPr>
                <w:ilvl w:val="0"/>
                <w:numId w:val="8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Analisis kebutuhan sumber daya manusia untuk mendukung pengembangan pesawat tempur KF-X/IF-X </w:t>
            </w:r>
          </w:p>
          <w:p w:rsidR="00927A22" w:rsidRDefault="00927A22" w:rsidP="000D11C3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927A22" w:rsidRDefault="00927A22" w:rsidP="00AD31E4">
            <w:pPr>
              <w:pStyle w:val="ListParagraph"/>
              <w:numPr>
                <w:ilvl w:val="0"/>
                <w:numId w:val="8"/>
              </w:numPr>
              <w:ind w:left="702"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Analisis Indonesia wilayah barat sebagai medan latihan tempur</w:t>
            </w:r>
          </w:p>
        </w:tc>
        <w:tc>
          <w:tcPr>
            <w:tcW w:w="2070" w:type="dxa"/>
            <w:tcBorders>
              <w:top w:val="nil"/>
            </w:tcBorders>
          </w:tcPr>
          <w:p w:rsidR="00927A22" w:rsidRDefault="00927A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C0602" w:rsidRDefault="004C0602"/>
    <w:p w:rsidR="001A044D" w:rsidRDefault="001A044D"/>
    <w:p w:rsidR="001A044D" w:rsidRDefault="001A044D"/>
    <w:p w:rsidR="001A044D" w:rsidRDefault="001A044D"/>
    <w:p w:rsidR="001A044D" w:rsidRDefault="001A044D"/>
    <w:p w:rsidR="001A044D" w:rsidRDefault="001A044D"/>
    <w:p w:rsidR="001A044D" w:rsidRDefault="001A044D"/>
    <w:p w:rsidR="001A044D" w:rsidRDefault="001A044D"/>
    <w:p w:rsidR="001A044D" w:rsidRDefault="001A044D"/>
    <w:p w:rsidR="001A044D" w:rsidRDefault="001A044D"/>
    <w:p w:rsidR="001A044D" w:rsidRPr="00C75A77" w:rsidRDefault="001A044D" w:rsidP="00532B3E">
      <w:pPr>
        <w:rPr>
          <w:rFonts w:ascii="Arial" w:hAnsi="Arial" w:cs="Arial"/>
          <w:sz w:val="28"/>
          <w:szCs w:val="28"/>
        </w:rPr>
      </w:pPr>
    </w:p>
    <w:p w:rsidR="001A044D" w:rsidRPr="001A044D" w:rsidRDefault="001A044D" w:rsidP="001A044D">
      <w:pPr>
        <w:jc w:val="center"/>
        <w:rPr>
          <w:sz w:val="24"/>
          <w:szCs w:val="24"/>
        </w:rPr>
      </w:pPr>
    </w:p>
    <w:tbl>
      <w:tblPr>
        <w:tblStyle w:val="TableGrid"/>
        <w:tblW w:w="1441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900"/>
        <w:gridCol w:w="2610"/>
      </w:tblGrid>
      <w:tr w:rsidR="004C0602" w:rsidTr="008971E0">
        <w:tc>
          <w:tcPr>
            <w:tcW w:w="190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C0602" w:rsidRPr="00A1070C" w:rsidRDefault="004C0602" w:rsidP="003F5F0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070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90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C0602" w:rsidRPr="00A1070C" w:rsidRDefault="004C0602" w:rsidP="004C0602">
            <w:pPr>
              <w:pStyle w:val="ListParagraph"/>
              <w:ind w:left="702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070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C0602" w:rsidRPr="00A1070C" w:rsidRDefault="004C0602" w:rsidP="004C060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070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AD31E4" w:rsidTr="008971E0">
        <w:tc>
          <w:tcPr>
            <w:tcW w:w="1908" w:type="dxa"/>
          </w:tcPr>
          <w:p w:rsidR="00AD31E4" w:rsidRDefault="00927A22" w:rsidP="003F5F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50E0">
              <w:rPr>
                <w:rFonts w:ascii="Arial" w:hAnsi="Arial" w:cs="Arial"/>
                <w:b/>
                <w:sz w:val="28"/>
                <w:szCs w:val="28"/>
              </w:rPr>
              <w:t>SUMDAHA</w:t>
            </w: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9900" w:type="dxa"/>
          </w:tcPr>
          <w:p w:rsidR="00AD31E4" w:rsidRPr="00AD31E4" w:rsidRDefault="00AD31E4" w:rsidP="000D11C3">
            <w:pPr>
              <w:pStyle w:val="ListParagraph"/>
              <w:ind w:left="702" w:hanging="7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D31E4">
              <w:rPr>
                <w:rFonts w:ascii="Arial" w:hAnsi="Arial" w:cs="Arial"/>
                <w:b/>
                <w:sz w:val="28"/>
                <w:szCs w:val="28"/>
              </w:rPr>
              <w:t>TA. 2013</w:t>
            </w:r>
          </w:p>
        </w:tc>
        <w:tc>
          <w:tcPr>
            <w:tcW w:w="2610" w:type="dxa"/>
          </w:tcPr>
          <w:p w:rsidR="00AD31E4" w:rsidRDefault="00AD31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31E4" w:rsidTr="008971E0">
        <w:tc>
          <w:tcPr>
            <w:tcW w:w="1908" w:type="dxa"/>
          </w:tcPr>
          <w:p w:rsidR="00AD31E4" w:rsidRDefault="00AD31E4" w:rsidP="003F5F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AD31E4" w:rsidRDefault="00AD31E4" w:rsidP="003F5F09">
            <w:pPr>
              <w:pStyle w:val="ListParagraph"/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AD31E4" w:rsidRDefault="00AD31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31E4" w:rsidTr="008971E0">
        <w:tc>
          <w:tcPr>
            <w:tcW w:w="1908" w:type="dxa"/>
          </w:tcPr>
          <w:p w:rsidR="00AD31E4" w:rsidRDefault="00AD31E4" w:rsidP="003F5F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AD31E4" w:rsidRDefault="00AD31E4" w:rsidP="00AD31E4">
            <w:pPr>
              <w:pStyle w:val="ListParagraph"/>
              <w:numPr>
                <w:ilvl w:val="0"/>
                <w:numId w:val="9"/>
              </w:numPr>
              <w:ind w:left="702"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Evaluasi pelaksanaan program PKBN Kemhan</w:t>
            </w:r>
          </w:p>
          <w:p w:rsidR="00AD31E4" w:rsidRPr="005D20DA" w:rsidRDefault="00AD31E4" w:rsidP="00AD31E4">
            <w:pPr>
              <w:pStyle w:val="ListParagraph"/>
              <w:ind w:left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</w:tcPr>
          <w:p w:rsidR="00AD31E4" w:rsidRDefault="00AD31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31E4" w:rsidTr="00532B3E">
        <w:tc>
          <w:tcPr>
            <w:tcW w:w="1908" w:type="dxa"/>
            <w:tcBorders>
              <w:bottom w:val="nil"/>
            </w:tcBorders>
          </w:tcPr>
          <w:p w:rsidR="00AD31E4" w:rsidRDefault="00AD31E4" w:rsidP="003F5F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  <w:tcBorders>
              <w:bottom w:val="nil"/>
            </w:tcBorders>
          </w:tcPr>
          <w:p w:rsidR="00AD31E4" w:rsidRDefault="00AD31E4" w:rsidP="00AD31E4">
            <w:pPr>
              <w:pStyle w:val="ListParagraph"/>
              <w:numPr>
                <w:ilvl w:val="0"/>
                <w:numId w:val="9"/>
              </w:numPr>
              <w:ind w:left="702"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Analisis Indonesia wilayah timur sebagai medan latihan tempur </w:t>
            </w:r>
          </w:p>
          <w:p w:rsidR="00AD31E4" w:rsidRDefault="00AD31E4" w:rsidP="00AD31E4">
            <w:pPr>
              <w:pStyle w:val="ListParagraph"/>
              <w:ind w:left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:rsidR="00AD31E4" w:rsidRDefault="00AD31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D31E4" w:rsidTr="00532B3E">
        <w:tc>
          <w:tcPr>
            <w:tcW w:w="1908" w:type="dxa"/>
            <w:tcBorders>
              <w:top w:val="nil"/>
              <w:bottom w:val="single" w:sz="4" w:space="0" w:color="auto"/>
            </w:tcBorders>
          </w:tcPr>
          <w:p w:rsidR="00AD31E4" w:rsidRDefault="00AD31E4" w:rsidP="003F5F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nil"/>
              <w:bottom w:val="single" w:sz="4" w:space="0" w:color="auto"/>
            </w:tcBorders>
          </w:tcPr>
          <w:p w:rsidR="00AD31E4" w:rsidRDefault="00AD31E4" w:rsidP="000350D7">
            <w:pPr>
              <w:pStyle w:val="ListParagraph"/>
              <w:numPr>
                <w:ilvl w:val="0"/>
                <w:numId w:val="9"/>
              </w:numPr>
              <w:ind w:left="702"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Dampak flu burung (</w:t>
            </w:r>
            <w:r w:rsidRPr="001E502A">
              <w:rPr>
                <w:rFonts w:ascii="Arial" w:hAnsi="Arial" w:cs="Arial"/>
                <w:i/>
                <w:sz w:val="28"/>
                <w:szCs w:val="28"/>
              </w:rPr>
              <w:t>Avian Influenza</w:t>
            </w:r>
            <w:r>
              <w:rPr>
                <w:rFonts w:ascii="Arial" w:hAnsi="Arial" w:cs="Arial"/>
                <w:sz w:val="28"/>
                <w:szCs w:val="28"/>
              </w:rPr>
              <w:t xml:space="preserve">) dan konsep pengamanan terintergrasi dalam perspektif  pertahan negara </w:t>
            </w:r>
          </w:p>
        </w:tc>
        <w:tc>
          <w:tcPr>
            <w:tcW w:w="2610" w:type="dxa"/>
            <w:tcBorders>
              <w:top w:val="nil"/>
              <w:bottom w:val="single" w:sz="4" w:space="0" w:color="auto"/>
            </w:tcBorders>
          </w:tcPr>
          <w:p w:rsidR="00AD31E4" w:rsidRDefault="00AD31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7A22" w:rsidRPr="00532B3E" w:rsidRDefault="00927A22">
      <w:pPr>
        <w:rPr>
          <w:b/>
        </w:rPr>
      </w:pPr>
    </w:p>
    <w:p w:rsidR="00927A22" w:rsidRDefault="00927A22"/>
    <w:p w:rsidR="001A044D" w:rsidRDefault="001A044D"/>
    <w:p w:rsidR="001A044D" w:rsidRDefault="001A044D"/>
    <w:p w:rsidR="001A044D" w:rsidRDefault="001A044D"/>
    <w:p w:rsidR="001A044D" w:rsidRDefault="001A044D"/>
    <w:p w:rsidR="001A044D" w:rsidRDefault="001A044D"/>
    <w:p w:rsidR="001A044D" w:rsidRDefault="001A044D"/>
    <w:p w:rsidR="001A044D" w:rsidRDefault="001A044D"/>
    <w:p w:rsidR="00927A22" w:rsidRDefault="00927A22"/>
    <w:p w:rsidR="00E60B32" w:rsidRPr="00E60B32" w:rsidRDefault="00E60B32" w:rsidP="00532B3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41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900"/>
        <w:gridCol w:w="2610"/>
      </w:tblGrid>
      <w:tr w:rsidR="003F7BBC" w:rsidTr="00E60B32">
        <w:tc>
          <w:tcPr>
            <w:tcW w:w="19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7BBC" w:rsidRPr="006050E0" w:rsidRDefault="00E60B32" w:rsidP="00E60B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9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7BBC" w:rsidRPr="000B468C" w:rsidRDefault="00E60B32" w:rsidP="00E60B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F7BBC" w:rsidRDefault="00E60B32" w:rsidP="00E60B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A1070C" w:rsidTr="00E60B32">
        <w:tc>
          <w:tcPr>
            <w:tcW w:w="1908" w:type="dxa"/>
            <w:tcBorders>
              <w:top w:val="single" w:sz="4" w:space="0" w:color="000000" w:themeColor="text1"/>
              <w:bottom w:val="nil"/>
            </w:tcBorders>
          </w:tcPr>
          <w:p w:rsidR="00A1070C" w:rsidRPr="000D11C3" w:rsidRDefault="00927A22" w:rsidP="006050E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50E0">
              <w:rPr>
                <w:rFonts w:ascii="Arial" w:hAnsi="Arial" w:cs="Arial"/>
                <w:b/>
                <w:sz w:val="28"/>
                <w:szCs w:val="28"/>
              </w:rPr>
              <w:t>SUMDAHA</w:t>
            </w: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9900" w:type="dxa"/>
            <w:tcBorders>
              <w:top w:val="single" w:sz="4" w:space="0" w:color="000000" w:themeColor="text1"/>
              <w:bottom w:val="nil"/>
            </w:tcBorders>
          </w:tcPr>
          <w:p w:rsidR="00A1070C" w:rsidRPr="000B468C" w:rsidRDefault="00A1070C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TA. 2014</w:t>
            </w:r>
          </w:p>
        </w:tc>
        <w:tc>
          <w:tcPr>
            <w:tcW w:w="2610" w:type="dxa"/>
            <w:tcBorders>
              <w:top w:val="single" w:sz="4" w:space="0" w:color="000000" w:themeColor="text1"/>
              <w:bottom w:val="nil"/>
            </w:tcBorders>
          </w:tcPr>
          <w:p w:rsidR="00A1070C" w:rsidRDefault="00A1070C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070C" w:rsidTr="00927A22">
        <w:tc>
          <w:tcPr>
            <w:tcW w:w="1908" w:type="dxa"/>
            <w:tcBorders>
              <w:top w:val="nil"/>
              <w:bottom w:val="nil"/>
            </w:tcBorders>
          </w:tcPr>
          <w:p w:rsidR="00A1070C" w:rsidRPr="000D11C3" w:rsidRDefault="00A1070C" w:rsidP="006050E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nil"/>
              <w:bottom w:val="nil"/>
            </w:tcBorders>
          </w:tcPr>
          <w:p w:rsidR="00A1070C" w:rsidRPr="000B468C" w:rsidRDefault="00A1070C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1070C" w:rsidRDefault="00A1070C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070C" w:rsidTr="00927A22">
        <w:tc>
          <w:tcPr>
            <w:tcW w:w="1908" w:type="dxa"/>
            <w:tcBorders>
              <w:top w:val="nil"/>
              <w:bottom w:val="nil"/>
            </w:tcBorders>
          </w:tcPr>
          <w:p w:rsidR="00A1070C" w:rsidRPr="000D11C3" w:rsidRDefault="00A1070C" w:rsidP="006050E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nil"/>
              <w:bottom w:val="nil"/>
            </w:tcBorders>
          </w:tcPr>
          <w:p w:rsidR="00A1070C" w:rsidRPr="00A1070C" w:rsidRDefault="00A1070C" w:rsidP="00A1070C">
            <w:pPr>
              <w:pStyle w:val="ListParagraph"/>
              <w:numPr>
                <w:ilvl w:val="0"/>
                <w:numId w:val="21"/>
              </w:numPr>
              <w:ind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070C">
              <w:rPr>
                <w:rFonts w:ascii="Arial" w:hAnsi="Arial" w:cs="Arial"/>
                <w:sz w:val="28"/>
                <w:szCs w:val="28"/>
              </w:rPr>
              <w:t>Penelitian dan Pengembangan Evaluasi  Pelaksanaan Program PKBN Kemhan di Daerah rawan Konflik dan Perbatasan (Tahap I)</w:t>
            </w:r>
          </w:p>
          <w:p w:rsidR="00A1070C" w:rsidRPr="00A1070C" w:rsidRDefault="00A1070C" w:rsidP="00A1070C">
            <w:pPr>
              <w:ind w:hanging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1070C" w:rsidRDefault="00A1070C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070C" w:rsidTr="00927A22">
        <w:tc>
          <w:tcPr>
            <w:tcW w:w="1908" w:type="dxa"/>
            <w:tcBorders>
              <w:top w:val="nil"/>
              <w:bottom w:val="nil"/>
            </w:tcBorders>
          </w:tcPr>
          <w:p w:rsidR="00A1070C" w:rsidRPr="000D11C3" w:rsidRDefault="00A1070C" w:rsidP="006050E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nil"/>
              <w:bottom w:val="nil"/>
            </w:tcBorders>
          </w:tcPr>
          <w:p w:rsidR="00A1070C" w:rsidRPr="00A1070C" w:rsidRDefault="00A1070C" w:rsidP="00A1070C">
            <w:pPr>
              <w:pStyle w:val="ListParagraph"/>
              <w:numPr>
                <w:ilvl w:val="0"/>
                <w:numId w:val="21"/>
              </w:numPr>
              <w:ind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070C">
              <w:rPr>
                <w:rFonts w:ascii="Arial" w:hAnsi="Arial" w:cs="Arial"/>
                <w:sz w:val="28"/>
                <w:szCs w:val="28"/>
              </w:rPr>
              <w:t>Penelitian dan Pengembangan  Pelaksanaan Reformasi Birokrasi di Lingkungan Kemhan dan TNI</w:t>
            </w:r>
          </w:p>
          <w:p w:rsidR="00A1070C" w:rsidRPr="00A1070C" w:rsidRDefault="00A1070C" w:rsidP="00A1070C">
            <w:pPr>
              <w:ind w:hanging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1070C" w:rsidRDefault="00A1070C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070C" w:rsidTr="00927A22">
        <w:tc>
          <w:tcPr>
            <w:tcW w:w="1908" w:type="dxa"/>
            <w:tcBorders>
              <w:top w:val="nil"/>
              <w:bottom w:val="nil"/>
            </w:tcBorders>
          </w:tcPr>
          <w:p w:rsidR="00A1070C" w:rsidRPr="000D11C3" w:rsidRDefault="00A1070C" w:rsidP="006050E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nil"/>
              <w:bottom w:val="nil"/>
            </w:tcBorders>
          </w:tcPr>
          <w:p w:rsidR="00A1070C" w:rsidRPr="00A1070C" w:rsidRDefault="00A1070C" w:rsidP="00A1070C">
            <w:pPr>
              <w:pStyle w:val="ListParagraph"/>
              <w:numPr>
                <w:ilvl w:val="0"/>
                <w:numId w:val="21"/>
              </w:numPr>
              <w:ind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070C">
              <w:rPr>
                <w:rFonts w:ascii="Arial" w:hAnsi="Arial" w:cs="Arial"/>
                <w:sz w:val="28"/>
                <w:szCs w:val="28"/>
              </w:rPr>
              <w:t xml:space="preserve">Penelitian dan Pengembangan Diversifikasi Energi deNgan memanfaatkan SDA di  Daerah Terisolir </w:t>
            </w:r>
          </w:p>
          <w:p w:rsidR="00A1070C" w:rsidRPr="00A1070C" w:rsidRDefault="00A1070C" w:rsidP="00A1070C">
            <w:pPr>
              <w:ind w:hanging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1070C" w:rsidRDefault="00A1070C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070C" w:rsidTr="00E60B32">
        <w:tc>
          <w:tcPr>
            <w:tcW w:w="1908" w:type="dxa"/>
            <w:tcBorders>
              <w:top w:val="nil"/>
              <w:bottom w:val="nil"/>
            </w:tcBorders>
          </w:tcPr>
          <w:p w:rsidR="00A1070C" w:rsidRPr="000D11C3" w:rsidRDefault="00A1070C" w:rsidP="006050E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nil"/>
              <w:bottom w:val="nil"/>
            </w:tcBorders>
          </w:tcPr>
          <w:p w:rsidR="00A1070C" w:rsidRPr="00A1070C" w:rsidRDefault="00A1070C" w:rsidP="00A1070C">
            <w:pPr>
              <w:pStyle w:val="ListParagraph"/>
              <w:numPr>
                <w:ilvl w:val="0"/>
                <w:numId w:val="21"/>
              </w:numPr>
              <w:ind w:hanging="738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A1070C">
              <w:rPr>
                <w:rFonts w:ascii="Arial" w:hAnsi="Arial" w:cs="Arial"/>
                <w:bCs/>
                <w:sz w:val="28"/>
                <w:szCs w:val="28"/>
              </w:rPr>
              <w:t xml:space="preserve">Penelitian dan Pengembangan  Biosecurity Terpadu sebagai Konsep Peringatan Dini dalam pencegahan Bioterorisme </w:t>
            </w:r>
          </w:p>
          <w:p w:rsidR="00A1070C" w:rsidRPr="00A1070C" w:rsidRDefault="00A1070C" w:rsidP="00A1070C">
            <w:pPr>
              <w:ind w:hanging="738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A1070C" w:rsidRDefault="00A1070C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070C" w:rsidTr="00E60B32">
        <w:tc>
          <w:tcPr>
            <w:tcW w:w="1908" w:type="dxa"/>
            <w:tcBorders>
              <w:top w:val="nil"/>
              <w:bottom w:val="single" w:sz="4" w:space="0" w:color="000000" w:themeColor="text1"/>
            </w:tcBorders>
          </w:tcPr>
          <w:p w:rsidR="00A1070C" w:rsidRPr="000D11C3" w:rsidRDefault="00A1070C" w:rsidP="00927A2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nil"/>
              <w:bottom w:val="single" w:sz="4" w:space="0" w:color="000000" w:themeColor="text1"/>
            </w:tcBorders>
          </w:tcPr>
          <w:p w:rsidR="00A1070C" w:rsidRPr="00A1070C" w:rsidRDefault="00A1070C" w:rsidP="00A1070C">
            <w:pPr>
              <w:pStyle w:val="ListParagraph"/>
              <w:numPr>
                <w:ilvl w:val="0"/>
                <w:numId w:val="21"/>
              </w:numPr>
              <w:ind w:hanging="73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1070C">
              <w:rPr>
                <w:rFonts w:ascii="Arial" w:hAnsi="Arial" w:cs="Arial"/>
                <w:sz w:val="28"/>
                <w:szCs w:val="28"/>
              </w:rPr>
              <w:t>Penelitian dan Pengembangan  Kemampuan ICT (Information  and  Communication Technology) Kemhan/TNI Dalam rangka Mendukung Cyber Defence</w:t>
            </w:r>
          </w:p>
          <w:p w:rsidR="00A1070C" w:rsidRPr="00A1070C" w:rsidRDefault="00A1070C" w:rsidP="00A1070C">
            <w:pPr>
              <w:ind w:hanging="738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bottom w:val="single" w:sz="4" w:space="0" w:color="000000" w:themeColor="text1"/>
            </w:tcBorders>
          </w:tcPr>
          <w:p w:rsidR="00A1070C" w:rsidRDefault="00A1070C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27A22" w:rsidRDefault="00927A22"/>
    <w:p w:rsidR="00F855B8" w:rsidRDefault="00F855B8"/>
    <w:p w:rsidR="00F855B8" w:rsidRDefault="00F855B8"/>
    <w:p w:rsidR="00F855B8" w:rsidRDefault="00F855B8" w:rsidP="00532B3E">
      <w:pPr>
        <w:rPr>
          <w:rFonts w:ascii="Arial" w:hAnsi="Arial" w:cs="Arial"/>
          <w:sz w:val="28"/>
          <w:szCs w:val="28"/>
        </w:rPr>
      </w:pPr>
    </w:p>
    <w:p w:rsidR="00C75A77" w:rsidRPr="00C75A77" w:rsidRDefault="00C75A77" w:rsidP="00C75A77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441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900"/>
        <w:gridCol w:w="2610"/>
      </w:tblGrid>
      <w:tr w:rsidR="00F855B8" w:rsidTr="001324D0">
        <w:tc>
          <w:tcPr>
            <w:tcW w:w="19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5B8" w:rsidRPr="006050E0" w:rsidRDefault="00F855B8" w:rsidP="001324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9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5B8" w:rsidRPr="000B468C" w:rsidRDefault="00F855B8" w:rsidP="001324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55B8" w:rsidRDefault="00F855B8" w:rsidP="001324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F855B8" w:rsidTr="001324D0">
        <w:tc>
          <w:tcPr>
            <w:tcW w:w="1908" w:type="dxa"/>
            <w:tcBorders>
              <w:top w:val="single" w:sz="4" w:space="0" w:color="000000" w:themeColor="text1"/>
              <w:bottom w:val="nil"/>
            </w:tcBorders>
          </w:tcPr>
          <w:p w:rsidR="00F855B8" w:rsidRPr="000D11C3" w:rsidRDefault="00F855B8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50E0">
              <w:rPr>
                <w:rFonts w:ascii="Arial" w:hAnsi="Arial" w:cs="Arial"/>
                <w:b/>
                <w:sz w:val="28"/>
                <w:szCs w:val="28"/>
              </w:rPr>
              <w:t>SUMDAHA</w:t>
            </w:r>
            <w:r>
              <w:rPr>
                <w:rFonts w:ascii="Arial" w:hAnsi="Arial" w:cs="Arial"/>
                <w:b/>
                <w:sz w:val="28"/>
                <w:szCs w:val="28"/>
              </w:rPr>
              <w:t>N</w:t>
            </w:r>
          </w:p>
        </w:tc>
        <w:tc>
          <w:tcPr>
            <w:tcW w:w="9900" w:type="dxa"/>
            <w:tcBorders>
              <w:top w:val="single" w:sz="4" w:space="0" w:color="000000" w:themeColor="text1"/>
              <w:bottom w:val="nil"/>
            </w:tcBorders>
          </w:tcPr>
          <w:p w:rsidR="00F855B8" w:rsidRPr="000B468C" w:rsidRDefault="00F855B8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TA. 2015</w:t>
            </w:r>
          </w:p>
        </w:tc>
        <w:tc>
          <w:tcPr>
            <w:tcW w:w="2610" w:type="dxa"/>
            <w:tcBorders>
              <w:top w:val="single" w:sz="4" w:space="0" w:color="000000" w:themeColor="text1"/>
              <w:bottom w:val="nil"/>
            </w:tcBorders>
          </w:tcPr>
          <w:p w:rsidR="00F855B8" w:rsidRDefault="00F855B8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55B8" w:rsidTr="001324D0">
        <w:tc>
          <w:tcPr>
            <w:tcW w:w="1908" w:type="dxa"/>
            <w:tcBorders>
              <w:top w:val="nil"/>
              <w:bottom w:val="nil"/>
            </w:tcBorders>
          </w:tcPr>
          <w:p w:rsidR="00F855B8" w:rsidRPr="000D11C3" w:rsidRDefault="00F855B8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nil"/>
              <w:bottom w:val="nil"/>
            </w:tcBorders>
          </w:tcPr>
          <w:p w:rsidR="00F855B8" w:rsidRPr="000B468C" w:rsidRDefault="00F855B8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F855B8" w:rsidRDefault="00F855B8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55B8" w:rsidTr="001324D0">
        <w:tc>
          <w:tcPr>
            <w:tcW w:w="1908" w:type="dxa"/>
            <w:tcBorders>
              <w:top w:val="nil"/>
              <w:bottom w:val="nil"/>
            </w:tcBorders>
          </w:tcPr>
          <w:p w:rsidR="00F855B8" w:rsidRPr="000D11C3" w:rsidRDefault="00F855B8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nil"/>
              <w:bottom w:val="nil"/>
            </w:tcBorders>
          </w:tcPr>
          <w:p w:rsidR="00F855B8" w:rsidRDefault="00F855B8" w:rsidP="00A748AA">
            <w:pPr>
              <w:ind w:left="702" w:hanging="702"/>
              <w:jc w:val="both"/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>1.</w:t>
            </w:r>
            <w:r w:rsidR="00A748AA"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 xml:space="preserve">     </w:t>
            </w:r>
            <w:r w:rsidRPr="00F855B8"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 xml:space="preserve">Naska Naskah litbang tentang tingkat kemampuan teknologi informasi </w:t>
            </w:r>
            <w:r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 xml:space="preserve">  </w:t>
            </w:r>
          </w:p>
          <w:p w:rsidR="00F855B8" w:rsidRDefault="00F855B8" w:rsidP="00A748AA">
            <w:pPr>
              <w:ind w:left="792" w:hanging="702"/>
              <w:jc w:val="both"/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 xml:space="preserve">       </w:t>
            </w:r>
            <w:r w:rsidRPr="00F855B8"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 xml:space="preserve">dan komunikasi (TIK) kemhan     dan TNI dalam menghadapi ancaman </w:t>
            </w:r>
          </w:p>
          <w:p w:rsidR="00F855B8" w:rsidRDefault="00F855B8" w:rsidP="00F855B8">
            <w:pPr>
              <w:ind w:firstLine="72"/>
              <w:jc w:val="both"/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 xml:space="preserve">       </w:t>
            </w:r>
            <w:r w:rsidRPr="00F855B8"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 xml:space="preserve">Siber </w:t>
            </w:r>
          </w:p>
          <w:p w:rsidR="00C75A77" w:rsidRPr="00A1070C" w:rsidRDefault="00C75A77" w:rsidP="00F855B8">
            <w:pPr>
              <w:ind w:firstLine="7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F855B8" w:rsidRDefault="00F855B8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55B8" w:rsidTr="001324D0">
        <w:tc>
          <w:tcPr>
            <w:tcW w:w="1908" w:type="dxa"/>
            <w:tcBorders>
              <w:top w:val="nil"/>
              <w:bottom w:val="nil"/>
            </w:tcBorders>
          </w:tcPr>
          <w:p w:rsidR="00F855B8" w:rsidRPr="000D11C3" w:rsidRDefault="00F855B8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nil"/>
              <w:bottom w:val="nil"/>
            </w:tcBorders>
          </w:tcPr>
          <w:p w:rsidR="00F855B8" w:rsidRDefault="00F855B8" w:rsidP="00F855B8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2.     </w:t>
            </w:r>
            <w:r w:rsidRPr="00F855B8"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 xml:space="preserve">Naskah litbang tentang Biodefence untuk mendukung pertahanan </w:t>
            </w:r>
            <w:r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 xml:space="preserve">    </w:t>
            </w:r>
          </w:p>
          <w:p w:rsidR="00F855B8" w:rsidRDefault="00F855B8" w:rsidP="00F855B8">
            <w:pPr>
              <w:ind w:left="360" w:hanging="288"/>
              <w:jc w:val="both"/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 xml:space="preserve">       negara </w:t>
            </w:r>
          </w:p>
          <w:p w:rsidR="00C75A77" w:rsidRPr="00A1070C" w:rsidRDefault="00C75A77" w:rsidP="00F855B8">
            <w:pPr>
              <w:ind w:left="360" w:hanging="288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F855B8" w:rsidRDefault="00F855B8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55B8" w:rsidTr="001324D0">
        <w:tc>
          <w:tcPr>
            <w:tcW w:w="1908" w:type="dxa"/>
            <w:tcBorders>
              <w:top w:val="nil"/>
              <w:bottom w:val="nil"/>
            </w:tcBorders>
          </w:tcPr>
          <w:p w:rsidR="00F855B8" w:rsidRPr="000D11C3" w:rsidRDefault="00F855B8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nil"/>
              <w:bottom w:val="nil"/>
            </w:tcBorders>
          </w:tcPr>
          <w:p w:rsidR="00A748AA" w:rsidRDefault="00F855B8" w:rsidP="00A748AA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  <w:r w:rsidR="00A748AA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A748AA" w:rsidRPr="00F855B8"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>Naskah litbang tentang Potensi Sumber daya alam SDA bagi keter</w:t>
            </w:r>
            <w:r w:rsidR="00A748AA"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 xml:space="preserve">-        </w:t>
            </w:r>
          </w:p>
          <w:p w:rsidR="00C75A77" w:rsidRDefault="00A748AA" w:rsidP="00A748AA">
            <w:pPr>
              <w:ind w:left="792" w:hanging="720"/>
              <w:jc w:val="both"/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 xml:space="preserve">        </w:t>
            </w:r>
            <w:r w:rsidRPr="00F855B8"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>sediaan energi baru dan terbarukan dalam rangka kesiapan Komdukhan</w:t>
            </w:r>
          </w:p>
          <w:p w:rsidR="00F855B8" w:rsidRPr="00A1070C" w:rsidRDefault="00A748AA" w:rsidP="00A748AA">
            <w:pPr>
              <w:ind w:left="79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55B8">
              <w:rPr>
                <w:rFonts w:ascii="Times New Roman" w:eastAsia="Times New Roman" w:hAnsi="Times New Roman" w:cs="Times New Roman"/>
                <w:sz w:val="24"/>
                <w:szCs w:val="24"/>
                <w:lang w:val="en-029" w:eastAsia="en-029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F855B8" w:rsidRDefault="00F855B8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55B8" w:rsidTr="001324D0">
        <w:tc>
          <w:tcPr>
            <w:tcW w:w="1908" w:type="dxa"/>
            <w:tcBorders>
              <w:top w:val="nil"/>
              <w:bottom w:val="nil"/>
            </w:tcBorders>
          </w:tcPr>
          <w:p w:rsidR="00F855B8" w:rsidRPr="000D11C3" w:rsidRDefault="00F855B8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nil"/>
              <w:bottom w:val="nil"/>
            </w:tcBorders>
          </w:tcPr>
          <w:p w:rsidR="00A748AA" w:rsidRDefault="00F855B8" w:rsidP="00A748AA">
            <w:pPr>
              <w:ind w:left="702" w:hanging="702"/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4.     </w:t>
            </w:r>
            <w:r w:rsidR="00A748A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A748AA" w:rsidRPr="00F855B8"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 xml:space="preserve">Naskah litbang tentang keefektifan pelaksanaan reformasi birokrasi </w:t>
            </w:r>
          </w:p>
          <w:p w:rsidR="00F855B8" w:rsidRDefault="00A748AA" w:rsidP="00A748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 xml:space="preserve">         </w:t>
            </w:r>
            <w:r w:rsidRPr="00F855B8"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>kemhan dan TNI</w:t>
            </w:r>
            <w:r w:rsidRPr="00A1070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75A77" w:rsidRPr="00A1070C" w:rsidRDefault="00C75A77" w:rsidP="00A748A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F855B8" w:rsidRDefault="00F855B8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855B8" w:rsidTr="001324D0">
        <w:tc>
          <w:tcPr>
            <w:tcW w:w="1908" w:type="dxa"/>
            <w:tcBorders>
              <w:top w:val="nil"/>
              <w:bottom w:val="single" w:sz="4" w:space="0" w:color="000000" w:themeColor="text1"/>
            </w:tcBorders>
          </w:tcPr>
          <w:p w:rsidR="00F855B8" w:rsidRPr="000D11C3" w:rsidRDefault="00F855B8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nil"/>
              <w:bottom w:val="single" w:sz="4" w:space="0" w:color="000000" w:themeColor="text1"/>
            </w:tcBorders>
          </w:tcPr>
          <w:p w:rsidR="00A748AA" w:rsidRDefault="00F855B8" w:rsidP="00A748AA">
            <w:pPr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5.    </w:t>
            </w:r>
            <w:r w:rsidR="00A748A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748AA" w:rsidRPr="00F855B8"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 xml:space="preserve">Naskah litbang tentang Efektifitas program pendidikan kesadaran bela </w:t>
            </w:r>
          </w:p>
          <w:p w:rsidR="00F855B8" w:rsidRDefault="00A748AA" w:rsidP="00A748AA">
            <w:pPr>
              <w:ind w:left="702" w:hanging="702"/>
              <w:rPr>
                <w:rFonts w:ascii="Times New Roman" w:eastAsia="Times New Roman" w:hAnsi="Times New Roman" w:cs="Times New Roman"/>
                <w:sz w:val="24"/>
                <w:szCs w:val="24"/>
                <w:lang w:val="en-029" w:eastAsia="en-029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 xml:space="preserve">        </w:t>
            </w:r>
            <w:r w:rsidRPr="00F855B8">
              <w:rPr>
                <w:rFonts w:ascii="Arial" w:eastAsia="Times New Roman" w:hAnsi="Arial" w:cs="Arial"/>
                <w:sz w:val="28"/>
                <w:szCs w:val="28"/>
                <w:lang w:val="en-029" w:eastAsia="en-029"/>
              </w:rPr>
              <w:t>negara kemhan di daerah rawan konflik dan perbatasan</w:t>
            </w:r>
            <w:r w:rsidRPr="00F855B8">
              <w:rPr>
                <w:rFonts w:ascii="Times New Roman" w:eastAsia="Times New Roman" w:hAnsi="Times New Roman" w:cs="Times New Roman"/>
                <w:sz w:val="24"/>
                <w:szCs w:val="24"/>
                <w:lang w:val="en-029" w:eastAsia="en-029"/>
              </w:rPr>
              <w:t xml:space="preserve"> </w:t>
            </w:r>
          </w:p>
          <w:p w:rsidR="00C75A77" w:rsidRPr="00A1070C" w:rsidRDefault="00C75A77" w:rsidP="00C75A77">
            <w:pPr>
              <w:ind w:left="612" w:hanging="5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nil"/>
              <w:bottom w:val="single" w:sz="4" w:space="0" w:color="000000" w:themeColor="text1"/>
            </w:tcBorders>
          </w:tcPr>
          <w:p w:rsidR="00F855B8" w:rsidRDefault="00F855B8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F855B8" w:rsidRDefault="00F855B8"/>
    <w:p w:rsidR="00F855B8" w:rsidRDefault="00F855B8"/>
    <w:p w:rsidR="00F855B8" w:rsidRDefault="00F855B8"/>
    <w:p w:rsidR="00532B3E" w:rsidRDefault="00532B3E"/>
    <w:p w:rsidR="00532B3E" w:rsidRDefault="00532B3E"/>
    <w:p w:rsidR="00532B3E" w:rsidRDefault="00532B3E"/>
    <w:p w:rsidR="00927A22" w:rsidRDefault="005C0585" w:rsidP="005C0585">
      <w:pPr>
        <w:jc w:val="center"/>
        <w:rPr>
          <w:rFonts w:ascii="Arial" w:hAnsi="Arial" w:cs="Arial"/>
          <w:b/>
          <w:sz w:val="28"/>
          <w:szCs w:val="28"/>
        </w:rPr>
      </w:pPr>
      <w:r w:rsidRPr="005C0585">
        <w:rPr>
          <w:rFonts w:ascii="Arial" w:hAnsi="Arial" w:cs="Arial"/>
          <w:b/>
          <w:sz w:val="28"/>
          <w:szCs w:val="28"/>
        </w:rPr>
        <w:lastRenderedPageBreak/>
        <w:t>NASKAH KAJIAN PUS ALPALHAN</w:t>
      </w:r>
    </w:p>
    <w:p w:rsidR="005C0585" w:rsidRPr="005C0585" w:rsidRDefault="005C0585" w:rsidP="005C0585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32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900"/>
        <w:gridCol w:w="2520"/>
      </w:tblGrid>
      <w:tr w:rsidR="00A1070C" w:rsidTr="00E60B32">
        <w:tc>
          <w:tcPr>
            <w:tcW w:w="19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1070C" w:rsidRPr="000D11C3" w:rsidRDefault="00E60B32" w:rsidP="00E60B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1070C" w:rsidRPr="000B468C" w:rsidRDefault="00E60B32" w:rsidP="00E60B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1070C" w:rsidRDefault="00E60B32" w:rsidP="00E60B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E60B32" w:rsidTr="00E60B32">
        <w:tc>
          <w:tcPr>
            <w:tcW w:w="1908" w:type="dxa"/>
            <w:tcBorders>
              <w:top w:val="single" w:sz="4" w:space="0" w:color="000000" w:themeColor="text1"/>
              <w:bottom w:val="nil"/>
            </w:tcBorders>
          </w:tcPr>
          <w:p w:rsidR="00E60B32" w:rsidRPr="000D11C3" w:rsidRDefault="00E60B32" w:rsidP="006050E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single" w:sz="4" w:space="0" w:color="000000" w:themeColor="text1"/>
              <w:bottom w:val="nil"/>
            </w:tcBorders>
          </w:tcPr>
          <w:p w:rsidR="00E60B32" w:rsidRPr="000B468C" w:rsidRDefault="00E60B32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bottom w:val="nil"/>
            </w:tcBorders>
          </w:tcPr>
          <w:p w:rsidR="00E60B32" w:rsidRDefault="00E60B32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B32" w:rsidTr="00E60B32">
        <w:tc>
          <w:tcPr>
            <w:tcW w:w="1908" w:type="dxa"/>
            <w:tcBorders>
              <w:top w:val="nil"/>
              <w:bottom w:val="nil"/>
            </w:tcBorders>
          </w:tcPr>
          <w:p w:rsidR="00E60B32" w:rsidRPr="000D11C3" w:rsidRDefault="00E60B32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D11C3">
              <w:rPr>
                <w:rFonts w:ascii="Arial" w:hAnsi="Arial" w:cs="Arial"/>
                <w:b/>
                <w:sz w:val="28"/>
                <w:szCs w:val="28"/>
              </w:rPr>
              <w:t>ALPALHAN</w:t>
            </w:r>
          </w:p>
        </w:tc>
        <w:tc>
          <w:tcPr>
            <w:tcW w:w="9900" w:type="dxa"/>
            <w:tcBorders>
              <w:top w:val="nil"/>
              <w:bottom w:val="nil"/>
            </w:tcBorders>
          </w:tcPr>
          <w:p w:rsidR="00E60B32" w:rsidRPr="000B468C" w:rsidRDefault="00E60B32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468C">
              <w:rPr>
                <w:rFonts w:ascii="Arial" w:hAnsi="Arial" w:cs="Arial"/>
                <w:b/>
                <w:sz w:val="28"/>
                <w:szCs w:val="28"/>
              </w:rPr>
              <w:t>TA. 2011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E60B32" w:rsidRDefault="00E60B32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B32" w:rsidTr="00E60B32">
        <w:trPr>
          <w:trHeight w:val="378"/>
        </w:trPr>
        <w:tc>
          <w:tcPr>
            <w:tcW w:w="1908" w:type="dxa"/>
            <w:tcBorders>
              <w:top w:val="nil"/>
              <w:bottom w:val="nil"/>
            </w:tcBorders>
          </w:tcPr>
          <w:p w:rsidR="00E60B32" w:rsidRPr="000D11C3" w:rsidRDefault="00E60B32" w:rsidP="006050E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nil"/>
              <w:bottom w:val="nil"/>
            </w:tcBorders>
          </w:tcPr>
          <w:p w:rsidR="00E60B32" w:rsidRPr="000B468C" w:rsidRDefault="00E60B32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E60B32" w:rsidRDefault="00E60B32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B32" w:rsidTr="00927A22">
        <w:tc>
          <w:tcPr>
            <w:tcW w:w="1908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E60B32" w:rsidRDefault="00E60B32" w:rsidP="003F5F09">
            <w:pPr>
              <w:pStyle w:val="ListParagraph"/>
              <w:numPr>
                <w:ilvl w:val="0"/>
                <w:numId w:val="4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Alutsista dan Non Alutsista yang dapat diproduksi di dalam negeri</w:t>
            </w:r>
          </w:p>
          <w:p w:rsidR="00E60B32" w:rsidRDefault="00E60B32" w:rsidP="00536C8F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B32" w:rsidTr="00927A22">
        <w:tc>
          <w:tcPr>
            <w:tcW w:w="1908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E60B32" w:rsidRDefault="00E60B32" w:rsidP="003F5F09">
            <w:pPr>
              <w:pStyle w:val="ListParagraph"/>
              <w:numPr>
                <w:ilvl w:val="0"/>
                <w:numId w:val="4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Pembuatan prototipe Alkom </w:t>
            </w:r>
            <w:r w:rsidRPr="000F63B3">
              <w:rPr>
                <w:rFonts w:ascii="Arial" w:hAnsi="Arial" w:cs="Arial"/>
                <w:i/>
                <w:sz w:val="28"/>
                <w:szCs w:val="28"/>
              </w:rPr>
              <w:t>Manpack</w:t>
            </w:r>
            <w:r>
              <w:rPr>
                <w:rFonts w:ascii="Arial" w:hAnsi="Arial" w:cs="Arial"/>
                <w:sz w:val="28"/>
                <w:szCs w:val="28"/>
              </w:rPr>
              <w:t xml:space="preserve"> VHF/FM </w:t>
            </w:r>
            <w:r w:rsidRPr="000F63B3">
              <w:rPr>
                <w:rFonts w:ascii="Arial" w:hAnsi="Arial" w:cs="Arial"/>
                <w:i/>
                <w:sz w:val="28"/>
                <w:szCs w:val="28"/>
              </w:rPr>
              <w:t>Groung To Air</w:t>
            </w:r>
            <w:r>
              <w:rPr>
                <w:rFonts w:ascii="Arial" w:hAnsi="Arial" w:cs="Arial"/>
                <w:sz w:val="28"/>
                <w:szCs w:val="28"/>
              </w:rPr>
              <w:t xml:space="preserve"> (GTA)</w:t>
            </w:r>
          </w:p>
          <w:p w:rsidR="00E60B32" w:rsidRDefault="00E60B32" w:rsidP="00EB2D4C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B32" w:rsidTr="00927A22">
        <w:tc>
          <w:tcPr>
            <w:tcW w:w="1908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E60B32" w:rsidRDefault="00E60B32" w:rsidP="003F5F09">
            <w:pPr>
              <w:pStyle w:val="ListParagraph"/>
              <w:numPr>
                <w:ilvl w:val="0"/>
                <w:numId w:val="4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Pembuatan desain/rancnag bangun dan konstruksi dasar badan kapal patrol cepat (</w:t>
            </w:r>
            <w:r w:rsidRPr="000F63B3">
              <w:rPr>
                <w:rFonts w:ascii="Arial" w:hAnsi="Arial" w:cs="Arial"/>
                <w:i/>
                <w:sz w:val="28"/>
                <w:szCs w:val="28"/>
              </w:rPr>
              <w:t>fast Patrol Boat/FPB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E60B32" w:rsidRDefault="00E60B32" w:rsidP="00EB2D4C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B32" w:rsidTr="00927A22">
        <w:tc>
          <w:tcPr>
            <w:tcW w:w="1908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E60B32" w:rsidRPr="006A5581" w:rsidRDefault="00E60B32" w:rsidP="003F5F09">
            <w:pPr>
              <w:pStyle w:val="ListParagraph"/>
              <w:numPr>
                <w:ilvl w:val="0"/>
                <w:numId w:val="4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Prototipe Alkompur UHF </w:t>
            </w:r>
            <w:r w:rsidRPr="00642963">
              <w:rPr>
                <w:rFonts w:ascii="Arial" w:hAnsi="Arial" w:cs="Arial"/>
                <w:i/>
                <w:sz w:val="28"/>
                <w:szCs w:val="28"/>
              </w:rPr>
              <w:t>Handheld</w:t>
            </w:r>
            <w:r>
              <w:rPr>
                <w:rFonts w:ascii="Arial" w:hAnsi="Arial" w:cs="Arial"/>
                <w:sz w:val="28"/>
                <w:szCs w:val="28"/>
              </w:rPr>
              <w:t xml:space="preserve"> dan </w:t>
            </w:r>
            <w:r w:rsidRPr="00642963">
              <w:rPr>
                <w:rFonts w:ascii="Arial" w:hAnsi="Arial" w:cs="Arial"/>
                <w:i/>
                <w:sz w:val="28"/>
                <w:szCs w:val="28"/>
              </w:rPr>
              <w:t>Repeater</w:t>
            </w:r>
          </w:p>
          <w:p w:rsidR="00E60B32" w:rsidRDefault="00E60B32" w:rsidP="006A5581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B32" w:rsidTr="00927A22">
        <w:tc>
          <w:tcPr>
            <w:tcW w:w="1908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E60B32" w:rsidRDefault="00E60B32" w:rsidP="003F5F09">
            <w:pPr>
              <w:pStyle w:val="ListParagraph"/>
              <w:numPr>
                <w:ilvl w:val="0"/>
                <w:numId w:val="4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Tank ringan (</w:t>
            </w:r>
            <w:r w:rsidRPr="00642963">
              <w:rPr>
                <w:rFonts w:ascii="Arial" w:hAnsi="Arial" w:cs="Arial"/>
                <w:i/>
                <w:sz w:val="28"/>
                <w:szCs w:val="28"/>
              </w:rPr>
              <w:t>light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42963">
              <w:rPr>
                <w:rFonts w:ascii="Arial" w:hAnsi="Arial" w:cs="Arial"/>
                <w:i/>
                <w:sz w:val="28"/>
                <w:szCs w:val="28"/>
              </w:rPr>
              <w:t>tank</w:t>
            </w:r>
            <w:r>
              <w:rPr>
                <w:rFonts w:ascii="Arial" w:hAnsi="Arial" w:cs="Arial"/>
                <w:sz w:val="28"/>
                <w:szCs w:val="28"/>
              </w:rPr>
              <w:t>) APC</w:t>
            </w:r>
          </w:p>
        </w:tc>
        <w:tc>
          <w:tcPr>
            <w:tcW w:w="2520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57607" w:rsidTr="00927A22">
        <w:tc>
          <w:tcPr>
            <w:tcW w:w="1908" w:type="dxa"/>
          </w:tcPr>
          <w:p w:rsidR="00757607" w:rsidRDefault="0075760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757607" w:rsidRDefault="00757607" w:rsidP="00757607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757607" w:rsidRDefault="0075760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57607" w:rsidRDefault="00757607"/>
    <w:p w:rsidR="00757607" w:rsidRDefault="00757607"/>
    <w:p w:rsidR="00757607" w:rsidRDefault="00757607"/>
    <w:p w:rsidR="00757607" w:rsidRDefault="00757607"/>
    <w:p w:rsidR="00757607" w:rsidRDefault="00757607"/>
    <w:p w:rsidR="005C0585" w:rsidRDefault="005C0585"/>
    <w:p w:rsidR="00757607" w:rsidRPr="00757607" w:rsidRDefault="00757607" w:rsidP="0075760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2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900"/>
        <w:gridCol w:w="2520"/>
      </w:tblGrid>
      <w:tr w:rsidR="00E60B32" w:rsidTr="008528E9">
        <w:tc>
          <w:tcPr>
            <w:tcW w:w="19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0B32" w:rsidRPr="00642963" w:rsidRDefault="00E60B32" w:rsidP="003F5F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B32" w:rsidTr="008528E9">
        <w:tc>
          <w:tcPr>
            <w:tcW w:w="1908" w:type="dxa"/>
            <w:tcBorders>
              <w:top w:val="single" w:sz="4" w:space="0" w:color="000000" w:themeColor="text1"/>
            </w:tcBorders>
          </w:tcPr>
          <w:p w:rsidR="00E60B32" w:rsidRDefault="00757607">
            <w:pPr>
              <w:rPr>
                <w:rFonts w:ascii="Arial" w:hAnsi="Arial" w:cs="Arial"/>
                <w:sz w:val="28"/>
                <w:szCs w:val="28"/>
              </w:rPr>
            </w:pPr>
            <w:r w:rsidRPr="000D11C3">
              <w:rPr>
                <w:rFonts w:ascii="Arial" w:hAnsi="Arial" w:cs="Arial"/>
                <w:b/>
                <w:sz w:val="28"/>
                <w:szCs w:val="28"/>
              </w:rPr>
              <w:t>ALPALHAN</w:t>
            </w:r>
          </w:p>
        </w:tc>
        <w:tc>
          <w:tcPr>
            <w:tcW w:w="9900" w:type="dxa"/>
            <w:tcBorders>
              <w:top w:val="single" w:sz="4" w:space="0" w:color="000000" w:themeColor="text1"/>
            </w:tcBorders>
          </w:tcPr>
          <w:p w:rsidR="00E60B32" w:rsidRDefault="00E60B32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TA. 2012</w:t>
            </w:r>
          </w:p>
        </w:tc>
        <w:tc>
          <w:tcPr>
            <w:tcW w:w="2520" w:type="dxa"/>
            <w:tcBorders>
              <w:top w:val="single" w:sz="4" w:space="0" w:color="000000" w:themeColor="text1"/>
            </w:tcBorders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8E9" w:rsidTr="00927A22">
        <w:tc>
          <w:tcPr>
            <w:tcW w:w="1908" w:type="dxa"/>
          </w:tcPr>
          <w:p w:rsidR="008528E9" w:rsidRPr="000D11C3" w:rsidRDefault="008528E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8528E9" w:rsidRDefault="008528E9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8528E9" w:rsidRDefault="008528E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B32" w:rsidTr="00927A22">
        <w:tc>
          <w:tcPr>
            <w:tcW w:w="1908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E60B32" w:rsidRPr="00EB2D4C" w:rsidRDefault="00E60B32" w:rsidP="001324D0">
            <w:pPr>
              <w:pStyle w:val="ListParagraph"/>
              <w:numPr>
                <w:ilvl w:val="0"/>
                <w:numId w:val="10"/>
              </w:numPr>
              <w:ind w:left="702" w:hanging="720"/>
              <w:rPr>
                <w:rFonts w:ascii="Arial" w:hAnsi="Arial" w:cs="Arial"/>
                <w:sz w:val="28"/>
                <w:szCs w:val="28"/>
              </w:rPr>
            </w:pPr>
            <w:r w:rsidRPr="00EB2D4C">
              <w:rPr>
                <w:rFonts w:ascii="Arial" w:hAnsi="Arial" w:cs="Arial"/>
                <w:sz w:val="28"/>
                <w:szCs w:val="28"/>
              </w:rPr>
              <w:t xml:space="preserve">Pembuatan prototipe munisi Kal. 105 MM </w:t>
            </w:r>
            <w:r w:rsidRPr="00EB2D4C">
              <w:rPr>
                <w:rFonts w:ascii="Arial" w:hAnsi="Arial" w:cs="Arial"/>
                <w:i/>
                <w:sz w:val="28"/>
                <w:szCs w:val="28"/>
              </w:rPr>
              <w:t>exercise</w:t>
            </w:r>
          </w:p>
          <w:p w:rsidR="00E60B32" w:rsidRPr="00EB2D4C" w:rsidRDefault="00E60B32" w:rsidP="001324D0">
            <w:pPr>
              <w:pStyle w:val="ListParagraph"/>
              <w:ind w:left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B32" w:rsidTr="00927A22">
        <w:tc>
          <w:tcPr>
            <w:tcW w:w="1908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E60B32" w:rsidRDefault="00E60B32" w:rsidP="001324D0">
            <w:pPr>
              <w:pStyle w:val="ListParagraph"/>
              <w:numPr>
                <w:ilvl w:val="0"/>
                <w:numId w:val="10"/>
              </w:numPr>
              <w:ind w:left="702"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Pembuatan prototipe fuze granat mortir Kaliber 60 MM LR</w:t>
            </w:r>
          </w:p>
          <w:p w:rsidR="00E60B32" w:rsidRDefault="00E60B32" w:rsidP="001324D0">
            <w:pPr>
              <w:pStyle w:val="ListParagraph"/>
              <w:ind w:left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B32" w:rsidTr="00927A22">
        <w:tc>
          <w:tcPr>
            <w:tcW w:w="1908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E60B32" w:rsidRDefault="00E60B32" w:rsidP="001324D0">
            <w:pPr>
              <w:pStyle w:val="ListParagraph"/>
              <w:numPr>
                <w:ilvl w:val="0"/>
                <w:numId w:val="10"/>
              </w:numPr>
              <w:ind w:left="702"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Pembuatan sistem Control Guidance Rudal</w:t>
            </w:r>
          </w:p>
          <w:p w:rsidR="00E60B32" w:rsidRDefault="00E60B32" w:rsidP="001324D0">
            <w:pPr>
              <w:pStyle w:val="ListParagraph"/>
              <w:ind w:left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60B32" w:rsidTr="00927A22">
        <w:tc>
          <w:tcPr>
            <w:tcW w:w="1908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E60B32" w:rsidRDefault="00E60B32" w:rsidP="001324D0">
            <w:pPr>
              <w:pStyle w:val="ListParagraph"/>
              <w:numPr>
                <w:ilvl w:val="0"/>
                <w:numId w:val="10"/>
              </w:numPr>
              <w:ind w:left="702"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Pembuatan prototipe Combat Boat 16 Meter</w:t>
            </w:r>
          </w:p>
          <w:p w:rsidR="00E60B32" w:rsidRDefault="00E60B32" w:rsidP="008528E9">
            <w:pPr>
              <w:pStyle w:val="ListParagraph"/>
              <w:ind w:left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0" w:type="dxa"/>
          </w:tcPr>
          <w:p w:rsidR="00E60B32" w:rsidRDefault="00E60B3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528E9" w:rsidRDefault="008528E9" w:rsidP="006A5581">
      <w:pPr>
        <w:jc w:val="center"/>
        <w:rPr>
          <w:rFonts w:ascii="Arial" w:hAnsi="Arial" w:cs="Arial"/>
          <w:b/>
          <w:sz w:val="28"/>
          <w:szCs w:val="28"/>
        </w:rPr>
      </w:pPr>
    </w:p>
    <w:p w:rsidR="008528E9" w:rsidRDefault="008528E9" w:rsidP="006A5581">
      <w:pPr>
        <w:jc w:val="center"/>
        <w:rPr>
          <w:rFonts w:ascii="Arial" w:hAnsi="Arial" w:cs="Arial"/>
          <w:b/>
          <w:sz w:val="28"/>
          <w:szCs w:val="28"/>
        </w:rPr>
      </w:pPr>
    </w:p>
    <w:p w:rsidR="008528E9" w:rsidRDefault="008528E9" w:rsidP="006A5581">
      <w:pPr>
        <w:jc w:val="center"/>
        <w:rPr>
          <w:rFonts w:ascii="Arial" w:hAnsi="Arial" w:cs="Arial"/>
          <w:b/>
          <w:sz w:val="28"/>
          <w:szCs w:val="28"/>
        </w:rPr>
      </w:pPr>
    </w:p>
    <w:p w:rsidR="008528E9" w:rsidRDefault="008528E9" w:rsidP="006A5581">
      <w:pPr>
        <w:jc w:val="center"/>
        <w:rPr>
          <w:rFonts w:ascii="Arial" w:hAnsi="Arial" w:cs="Arial"/>
          <w:b/>
          <w:sz w:val="28"/>
          <w:szCs w:val="28"/>
        </w:rPr>
      </w:pPr>
    </w:p>
    <w:p w:rsidR="008528E9" w:rsidRDefault="008528E9" w:rsidP="006A5581">
      <w:pPr>
        <w:jc w:val="center"/>
        <w:rPr>
          <w:rFonts w:ascii="Arial" w:hAnsi="Arial" w:cs="Arial"/>
          <w:b/>
          <w:sz w:val="28"/>
          <w:szCs w:val="28"/>
        </w:rPr>
      </w:pPr>
    </w:p>
    <w:p w:rsidR="008528E9" w:rsidRDefault="008528E9" w:rsidP="006A5581">
      <w:pPr>
        <w:jc w:val="center"/>
        <w:rPr>
          <w:rFonts w:ascii="Arial" w:hAnsi="Arial" w:cs="Arial"/>
          <w:b/>
          <w:sz w:val="28"/>
          <w:szCs w:val="28"/>
        </w:rPr>
      </w:pPr>
    </w:p>
    <w:p w:rsidR="008528E9" w:rsidRDefault="008528E9" w:rsidP="006A5581">
      <w:pPr>
        <w:jc w:val="center"/>
        <w:rPr>
          <w:rFonts w:ascii="Arial" w:hAnsi="Arial" w:cs="Arial"/>
          <w:b/>
          <w:sz w:val="28"/>
          <w:szCs w:val="28"/>
        </w:rPr>
      </w:pPr>
    </w:p>
    <w:p w:rsidR="008528E9" w:rsidRDefault="008528E9" w:rsidP="006A5581">
      <w:pPr>
        <w:jc w:val="center"/>
        <w:rPr>
          <w:rFonts w:ascii="Arial" w:hAnsi="Arial" w:cs="Arial"/>
          <w:b/>
          <w:sz w:val="28"/>
          <w:szCs w:val="28"/>
        </w:rPr>
      </w:pPr>
    </w:p>
    <w:p w:rsidR="008528E9" w:rsidRDefault="008528E9" w:rsidP="00532B3E">
      <w:pPr>
        <w:rPr>
          <w:rFonts w:ascii="Arial" w:hAnsi="Arial" w:cs="Arial"/>
          <w:b/>
          <w:sz w:val="28"/>
          <w:szCs w:val="28"/>
        </w:rPr>
      </w:pPr>
    </w:p>
    <w:p w:rsidR="005C0585" w:rsidRPr="00DC4F7A" w:rsidRDefault="005C0585" w:rsidP="006A5581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14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900"/>
        <w:gridCol w:w="2340"/>
      </w:tblGrid>
      <w:tr w:rsidR="00EB2D4C" w:rsidTr="008971E0">
        <w:tc>
          <w:tcPr>
            <w:tcW w:w="190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B2D4C" w:rsidRDefault="006D3A7C" w:rsidP="006D3A7C">
            <w:pPr>
              <w:tabs>
                <w:tab w:val="left" w:pos="688"/>
                <w:tab w:val="center" w:pos="846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8"/>
                <w:szCs w:val="28"/>
              </w:rPr>
              <w:tab/>
              <w:t>1</w:t>
            </w:r>
          </w:p>
        </w:tc>
        <w:tc>
          <w:tcPr>
            <w:tcW w:w="990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B2D4C" w:rsidRPr="006D3A7C" w:rsidRDefault="006D3A7C" w:rsidP="006D3A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D3A7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B2D4C" w:rsidRDefault="006D3A7C" w:rsidP="006D3A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6D3A7C" w:rsidTr="008971E0">
        <w:tc>
          <w:tcPr>
            <w:tcW w:w="1908" w:type="dxa"/>
            <w:tcBorders>
              <w:top w:val="single" w:sz="4" w:space="0" w:color="auto"/>
            </w:tcBorders>
          </w:tcPr>
          <w:p w:rsidR="006D3A7C" w:rsidRDefault="006D3A7C" w:rsidP="006D3A7C">
            <w:pPr>
              <w:tabs>
                <w:tab w:val="left" w:pos="688"/>
                <w:tab w:val="center" w:pos="846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single" w:sz="4" w:space="0" w:color="auto"/>
            </w:tcBorders>
          </w:tcPr>
          <w:p w:rsidR="006D3A7C" w:rsidRDefault="006D3A7C" w:rsidP="006D3A7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6D3A7C" w:rsidRDefault="006D3A7C" w:rsidP="006D3A7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2D4C" w:rsidTr="008971E0">
        <w:tc>
          <w:tcPr>
            <w:tcW w:w="1908" w:type="dxa"/>
          </w:tcPr>
          <w:p w:rsidR="00EB2D4C" w:rsidRDefault="008528E9">
            <w:pPr>
              <w:rPr>
                <w:rFonts w:ascii="Arial" w:hAnsi="Arial" w:cs="Arial"/>
                <w:sz w:val="28"/>
                <w:szCs w:val="28"/>
              </w:rPr>
            </w:pPr>
            <w:r w:rsidRPr="000D11C3">
              <w:rPr>
                <w:rFonts w:ascii="Arial" w:hAnsi="Arial" w:cs="Arial"/>
                <w:b/>
                <w:sz w:val="28"/>
                <w:szCs w:val="28"/>
              </w:rPr>
              <w:t>ALPALHAN</w:t>
            </w:r>
          </w:p>
        </w:tc>
        <w:tc>
          <w:tcPr>
            <w:tcW w:w="9900" w:type="dxa"/>
          </w:tcPr>
          <w:p w:rsidR="00EB2D4C" w:rsidRPr="00EB2D4C" w:rsidRDefault="00EB2D4C" w:rsidP="003F5F09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B2D4C">
              <w:rPr>
                <w:rFonts w:ascii="Arial" w:hAnsi="Arial" w:cs="Arial"/>
                <w:b/>
                <w:sz w:val="28"/>
                <w:szCs w:val="28"/>
              </w:rPr>
              <w:t>TA. 2013</w:t>
            </w:r>
          </w:p>
        </w:tc>
        <w:tc>
          <w:tcPr>
            <w:tcW w:w="2340" w:type="dxa"/>
          </w:tcPr>
          <w:p w:rsidR="00EB2D4C" w:rsidRDefault="00EB2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2D4C" w:rsidTr="008971E0">
        <w:tc>
          <w:tcPr>
            <w:tcW w:w="1908" w:type="dxa"/>
          </w:tcPr>
          <w:p w:rsidR="00EB2D4C" w:rsidRDefault="00EB2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EB2D4C" w:rsidRPr="00642963" w:rsidRDefault="00EB2D4C" w:rsidP="003F5F0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EB2D4C" w:rsidRDefault="00EB2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2D4C" w:rsidTr="008971E0">
        <w:tc>
          <w:tcPr>
            <w:tcW w:w="1908" w:type="dxa"/>
          </w:tcPr>
          <w:p w:rsidR="00EB2D4C" w:rsidRDefault="00EB2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EB2D4C" w:rsidRDefault="00EB2D4C" w:rsidP="000350D7">
            <w:pPr>
              <w:pStyle w:val="ListParagraph"/>
              <w:numPr>
                <w:ilvl w:val="0"/>
                <w:numId w:val="11"/>
              </w:numPr>
              <w:ind w:left="702" w:hanging="70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2D4C">
              <w:rPr>
                <w:rFonts w:ascii="Arial" w:hAnsi="Arial" w:cs="Arial"/>
                <w:sz w:val="28"/>
                <w:szCs w:val="28"/>
              </w:rPr>
              <w:t xml:space="preserve">Pembuatan Prototipe </w:t>
            </w:r>
            <w:r w:rsidRPr="00EB2D4C">
              <w:rPr>
                <w:rFonts w:ascii="Arial" w:hAnsi="Arial" w:cs="Arial"/>
                <w:i/>
                <w:sz w:val="28"/>
                <w:szCs w:val="28"/>
              </w:rPr>
              <w:t>Coating</w:t>
            </w:r>
            <w:r w:rsidRPr="00EB2D4C">
              <w:rPr>
                <w:rFonts w:ascii="Arial" w:hAnsi="Arial" w:cs="Arial"/>
                <w:sz w:val="28"/>
                <w:szCs w:val="28"/>
              </w:rPr>
              <w:t xml:space="preserve"> Anti Radar </w:t>
            </w:r>
          </w:p>
          <w:p w:rsidR="000350D7" w:rsidRPr="00EB2D4C" w:rsidRDefault="000350D7" w:rsidP="000350D7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EB2D4C" w:rsidRDefault="00EB2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2D4C" w:rsidTr="008971E0">
        <w:tc>
          <w:tcPr>
            <w:tcW w:w="1908" w:type="dxa"/>
          </w:tcPr>
          <w:p w:rsidR="00EB2D4C" w:rsidRDefault="00EB2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EB2D4C" w:rsidRDefault="00EB2D4C" w:rsidP="00EB2D4C">
            <w:pPr>
              <w:pStyle w:val="ListParagraph"/>
              <w:numPr>
                <w:ilvl w:val="0"/>
                <w:numId w:val="11"/>
              </w:numPr>
              <w:ind w:left="702" w:hanging="70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B2D4C">
              <w:rPr>
                <w:rFonts w:ascii="Arial" w:hAnsi="Arial" w:cs="Arial"/>
                <w:sz w:val="28"/>
                <w:szCs w:val="28"/>
              </w:rPr>
              <w:t xml:space="preserve">Pembuatan Prototipe Teropong Bidik Senapan Malam (TBSM) </w:t>
            </w:r>
            <w:r w:rsidR="000D11C3">
              <w:rPr>
                <w:rFonts w:ascii="Arial" w:hAnsi="Arial" w:cs="Arial"/>
                <w:sz w:val="28"/>
                <w:szCs w:val="28"/>
              </w:rPr>
              <w:t xml:space="preserve">   </w:t>
            </w:r>
          </w:p>
          <w:p w:rsidR="00EB2D4C" w:rsidRPr="00EB2D4C" w:rsidRDefault="00EB2D4C" w:rsidP="00EB2D4C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EB2D4C" w:rsidRDefault="00EB2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2D4C" w:rsidTr="008971E0">
        <w:tc>
          <w:tcPr>
            <w:tcW w:w="1908" w:type="dxa"/>
          </w:tcPr>
          <w:p w:rsidR="00EB2D4C" w:rsidRDefault="00EB2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EB2D4C" w:rsidRDefault="00EB2D4C" w:rsidP="00EB2D4C">
            <w:pPr>
              <w:pStyle w:val="ListParagraph"/>
              <w:numPr>
                <w:ilvl w:val="0"/>
                <w:numId w:val="11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Penyempurnaan Prototipe </w:t>
            </w:r>
            <w:r w:rsidRPr="001E502A">
              <w:rPr>
                <w:rFonts w:ascii="Arial" w:hAnsi="Arial" w:cs="Arial"/>
                <w:i/>
                <w:sz w:val="28"/>
                <w:szCs w:val="28"/>
              </w:rPr>
              <w:t>Manpack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VHF/AM </w:t>
            </w:r>
            <w:r w:rsidRPr="000350D7">
              <w:rPr>
                <w:rFonts w:ascii="Arial" w:hAnsi="Arial" w:cs="Arial"/>
                <w:i/>
                <w:sz w:val="28"/>
                <w:szCs w:val="28"/>
              </w:rPr>
              <w:t>Ground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50D7">
              <w:rPr>
                <w:rFonts w:ascii="Arial" w:hAnsi="Arial" w:cs="Arial"/>
                <w:i/>
                <w:sz w:val="28"/>
                <w:szCs w:val="28"/>
              </w:rPr>
              <w:t>To Air</w:t>
            </w:r>
            <w:r>
              <w:rPr>
                <w:rFonts w:ascii="Arial" w:hAnsi="Arial" w:cs="Arial"/>
                <w:sz w:val="28"/>
                <w:szCs w:val="28"/>
              </w:rPr>
              <w:t xml:space="preserve"> (GTA) spekmil</w:t>
            </w:r>
          </w:p>
          <w:p w:rsidR="00EB2D4C" w:rsidRDefault="00EB2D4C" w:rsidP="00EB2D4C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EB2D4C" w:rsidRDefault="00EB2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2D4C" w:rsidTr="008971E0">
        <w:tc>
          <w:tcPr>
            <w:tcW w:w="1908" w:type="dxa"/>
          </w:tcPr>
          <w:p w:rsidR="00EB2D4C" w:rsidRDefault="00EB2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EB2D4C" w:rsidRDefault="00EB2D4C" w:rsidP="00EB2D4C">
            <w:pPr>
              <w:pStyle w:val="ListParagraph"/>
              <w:numPr>
                <w:ilvl w:val="0"/>
                <w:numId w:val="11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Pengembangan roket R-Han 122 MM dengan jangkauan &gt;25 KM</w:t>
            </w:r>
          </w:p>
          <w:p w:rsidR="00EB2D4C" w:rsidRDefault="00EB2D4C" w:rsidP="00EB2D4C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EB2D4C" w:rsidRDefault="00EB2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2D4C" w:rsidTr="008971E0">
        <w:tc>
          <w:tcPr>
            <w:tcW w:w="1908" w:type="dxa"/>
          </w:tcPr>
          <w:p w:rsidR="00EB2D4C" w:rsidRDefault="00EB2D4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EB2D4C" w:rsidRDefault="00EB2D4C" w:rsidP="00EB2D4C">
            <w:pPr>
              <w:pStyle w:val="ListParagraph"/>
              <w:numPr>
                <w:ilvl w:val="0"/>
                <w:numId w:val="11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Pengembangan sistem komunikasi dan radar serta instalasi senjata </w:t>
            </w:r>
            <w:r w:rsidRPr="00122DF5">
              <w:rPr>
                <w:rFonts w:ascii="Arial" w:hAnsi="Arial" w:cs="Arial"/>
                <w:i/>
                <w:sz w:val="28"/>
                <w:szCs w:val="28"/>
              </w:rPr>
              <w:t>Combat Boat</w:t>
            </w:r>
            <w:r>
              <w:rPr>
                <w:rFonts w:ascii="Arial" w:hAnsi="Arial" w:cs="Arial"/>
                <w:sz w:val="28"/>
                <w:szCs w:val="28"/>
              </w:rPr>
              <w:t xml:space="preserve"> 16 Meter</w:t>
            </w:r>
          </w:p>
          <w:p w:rsidR="00EB2D4C" w:rsidRDefault="00EB2D4C" w:rsidP="00EB2D4C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EB2D4C" w:rsidRDefault="00EB2D4C" w:rsidP="000350D7">
            <w:pPr>
              <w:pStyle w:val="ListParagraph"/>
              <w:numPr>
                <w:ilvl w:val="0"/>
                <w:numId w:val="11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Pembuatan prototipe </w:t>
            </w:r>
            <w:r w:rsidRPr="00122DF5">
              <w:rPr>
                <w:rFonts w:ascii="Arial" w:hAnsi="Arial" w:cs="Arial"/>
                <w:i/>
                <w:sz w:val="28"/>
                <w:szCs w:val="28"/>
              </w:rPr>
              <w:t>smart bomb practice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EB2D4C" w:rsidRDefault="00EB2D4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070C" w:rsidTr="008971E0">
        <w:tc>
          <w:tcPr>
            <w:tcW w:w="1908" w:type="dxa"/>
          </w:tcPr>
          <w:p w:rsidR="00A1070C" w:rsidRDefault="00A107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A1070C" w:rsidRDefault="00A1070C" w:rsidP="00A1070C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A1070C" w:rsidRDefault="00A107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528E9" w:rsidRDefault="008528E9"/>
    <w:p w:rsidR="008528E9" w:rsidRDefault="008528E9"/>
    <w:p w:rsidR="008528E9" w:rsidRDefault="008528E9"/>
    <w:p w:rsidR="008528E9" w:rsidRDefault="008528E9"/>
    <w:p w:rsidR="008528E9" w:rsidRPr="008528E9" w:rsidRDefault="008528E9" w:rsidP="00532B3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14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900"/>
        <w:gridCol w:w="2340"/>
      </w:tblGrid>
      <w:tr w:rsidR="008528E9" w:rsidTr="00390816">
        <w:tc>
          <w:tcPr>
            <w:tcW w:w="19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28E9" w:rsidRDefault="00390816" w:rsidP="003908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9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28E9" w:rsidRDefault="00390816" w:rsidP="00390816">
            <w:pPr>
              <w:pStyle w:val="ListParagraph"/>
              <w:ind w:left="70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528E9" w:rsidRDefault="00390816" w:rsidP="003908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A1070C" w:rsidTr="00390816">
        <w:tc>
          <w:tcPr>
            <w:tcW w:w="1908" w:type="dxa"/>
            <w:tcBorders>
              <w:top w:val="single" w:sz="4" w:space="0" w:color="000000" w:themeColor="text1"/>
            </w:tcBorders>
          </w:tcPr>
          <w:p w:rsidR="00A1070C" w:rsidRDefault="008528E9">
            <w:pPr>
              <w:rPr>
                <w:rFonts w:ascii="Arial" w:hAnsi="Arial" w:cs="Arial"/>
                <w:sz w:val="28"/>
                <w:szCs w:val="28"/>
              </w:rPr>
            </w:pPr>
            <w:r w:rsidRPr="000D11C3">
              <w:rPr>
                <w:rFonts w:ascii="Arial" w:hAnsi="Arial" w:cs="Arial"/>
                <w:b/>
                <w:sz w:val="28"/>
                <w:szCs w:val="28"/>
              </w:rPr>
              <w:t>ALPALHAN</w:t>
            </w:r>
          </w:p>
        </w:tc>
        <w:tc>
          <w:tcPr>
            <w:tcW w:w="9900" w:type="dxa"/>
            <w:tcBorders>
              <w:top w:val="single" w:sz="4" w:space="0" w:color="000000" w:themeColor="text1"/>
            </w:tcBorders>
          </w:tcPr>
          <w:p w:rsidR="00A1070C" w:rsidRPr="00A1070C" w:rsidRDefault="00A1070C" w:rsidP="00A1070C">
            <w:pPr>
              <w:pStyle w:val="ListParagraph"/>
              <w:ind w:left="-1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1070C">
              <w:rPr>
                <w:rFonts w:ascii="Arial" w:hAnsi="Arial" w:cs="Arial"/>
                <w:b/>
                <w:sz w:val="28"/>
                <w:szCs w:val="28"/>
              </w:rPr>
              <w:t>TA. 2014</w:t>
            </w:r>
          </w:p>
        </w:tc>
        <w:tc>
          <w:tcPr>
            <w:tcW w:w="2340" w:type="dxa"/>
            <w:tcBorders>
              <w:top w:val="single" w:sz="4" w:space="0" w:color="000000" w:themeColor="text1"/>
            </w:tcBorders>
          </w:tcPr>
          <w:p w:rsidR="00A1070C" w:rsidRDefault="00A107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070C" w:rsidTr="008971E0">
        <w:tc>
          <w:tcPr>
            <w:tcW w:w="1908" w:type="dxa"/>
          </w:tcPr>
          <w:p w:rsidR="00A1070C" w:rsidRDefault="00A107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A1070C" w:rsidRPr="00A1070C" w:rsidRDefault="00A1070C" w:rsidP="00A1070C">
            <w:pPr>
              <w:pStyle w:val="ListParagraph"/>
              <w:ind w:left="702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A1070C" w:rsidRDefault="00A107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070C" w:rsidTr="008971E0">
        <w:tc>
          <w:tcPr>
            <w:tcW w:w="1908" w:type="dxa"/>
          </w:tcPr>
          <w:p w:rsidR="00A1070C" w:rsidRDefault="00A107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A1070C" w:rsidRPr="00A1070C" w:rsidRDefault="00A1070C" w:rsidP="00A1070C">
            <w:pPr>
              <w:pStyle w:val="ListParagraph"/>
              <w:numPr>
                <w:ilvl w:val="0"/>
                <w:numId w:val="22"/>
              </w:numPr>
              <w:ind w:hanging="738"/>
              <w:rPr>
                <w:rFonts w:ascii="Arial" w:hAnsi="Arial" w:cs="Arial"/>
                <w:sz w:val="28"/>
                <w:szCs w:val="28"/>
              </w:rPr>
            </w:pPr>
            <w:r w:rsidRPr="00A1070C">
              <w:rPr>
                <w:rFonts w:ascii="Arial" w:hAnsi="Arial" w:cs="Arial"/>
                <w:sz w:val="28"/>
                <w:szCs w:val="28"/>
              </w:rPr>
              <w:t>Pembuatan prototipe     kendaraan    amphibi pengangkut artileri (KAPA) marinir.</w:t>
            </w:r>
          </w:p>
          <w:p w:rsidR="00A1070C" w:rsidRPr="00A1070C" w:rsidRDefault="00A1070C" w:rsidP="00A1070C">
            <w:pPr>
              <w:ind w:hanging="73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A1070C" w:rsidRDefault="00A107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070C" w:rsidTr="008971E0">
        <w:tc>
          <w:tcPr>
            <w:tcW w:w="1908" w:type="dxa"/>
          </w:tcPr>
          <w:p w:rsidR="00A1070C" w:rsidRDefault="00A1070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A1070C" w:rsidRPr="00A1070C" w:rsidRDefault="00A1070C" w:rsidP="00A1070C">
            <w:pPr>
              <w:pStyle w:val="ListParagraph"/>
              <w:numPr>
                <w:ilvl w:val="0"/>
                <w:numId w:val="22"/>
              </w:numPr>
              <w:ind w:hanging="738"/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A1070C">
              <w:rPr>
                <w:rFonts w:ascii="Arial" w:hAnsi="Arial" w:cs="Arial"/>
                <w:sz w:val="28"/>
                <w:szCs w:val="28"/>
                <w:lang w:val="id-ID"/>
              </w:rPr>
              <w:t>Pembuatan</w:t>
            </w:r>
            <w:r w:rsidRPr="00A1070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1070C">
              <w:rPr>
                <w:rFonts w:ascii="Arial" w:hAnsi="Arial" w:cs="Arial"/>
                <w:sz w:val="28"/>
                <w:szCs w:val="28"/>
                <w:lang w:val="id-ID"/>
              </w:rPr>
              <w:t>prototipe peluncur roket di kapal</w:t>
            </w:r>
            <w:r w:rsidRPr="00A1070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1070C">
              <w:rPr>
                <w:rFonts w:ascii="Arial" w:hAnsi="Arial" w:cs="Arial"/>
                <w:sz w:val="28"/>
                <w:szCs w:val="28"/>
                <w:lang w:val="id-ID"/>
              </w:rPr>
              <w:t>patroli cepat  28 meter</w:t>
            </w:r>
            <w:r w:rsidRPr="00A1070C">
              <w:rPr>
                <w:rFonts w:ascii="Arial" w:hAnsi="Arial" w:cs="Arial"/>
                <w:sz w:val="28"/>
                <w:szCs w:val="28"/>
              </w:rPr>
              <w:t>.</w:t>
            </w:r>
            <w:r w:rsidRPr="00A1070C">
              <w:rPr>
                <w:rFonts w:ascii="Arial" w:hAnsi="Arial" w:cs="Arial"/>
                <w:sz w:val="28"/>
                <w:szCs w:val="28"/>
                <w:lang w:val="sv-SE"/>
              </w:rPr>
              <w:t xml:space="preserve"> </w:t>
            </w:r>
          </w:p>
          <w:p w:rsidR="00A1070C" w:rsidRPr="00A1070C" w:rsidRDefault="00A1070C" w:rsidP="00A1070C">
            <w:pPr>
              <w:ind w:hanging="73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A1070C" w:rsidRDefault="00A1070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0FCB" w:rsidTr="00390816">
        <w:tc>
          <w:tcPr>
            <w:tcW w:w="1908" w:type="dxa"/>
          </w:tcPr>
          <w:p w:rsidR="005E0FCB" w:rsidRPr="006A5581" w:rsidRDefault="005E0FCB" w:rsidP="001324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5E0FCB" w:rsidRPr="00FD7DD0" w:rsidRDefault="005E0FCB" w:rsidP="00FD7DD0">
            <w:pPr>
              <w:pStyle w:val="ListParagraph"/>
              <w:numPr>
                <w:ilvl w:val="0"/>
                <w:numId w:val="22"/>
              </w:numPr>
              <w:ind w:hanging="720"/>
              <w:jc w:val="both"/>
              <w:rPr>
                <w:rFonts w:ascii="Arial" w:hAnsi="Arial" w:cs="Arial"/>
                <w:bCs/>
                <w:sz w:val="28"/>
                <w:szCs w:val="28"/>
                <w:lang w:val="id-ID"/>
              </w:rPr>
            </w:pPr>
            <w:r w:rsidRPr="005E0FCB">
              <w:rPr>
                <w:rFonts w:ascii="Arial" w:hAnsi="Arial" w:cs="Arial"/>
                <w:bCs/>
                <w:sz w:val="28"/>
                <w:szCs w:val="28"/>
                <w:lang w:val="fi-FI"/>
              </w:rPr>
              <w:t>Litbang pembuatan prototipe</w:t>
            </w:r>
            <w:r w:rsidRPr="005E0FCB">
              <w:rPr>
                <w:rFonts w:ascii="Arial" w:hAnsi="Arial" w:cs="Arial"/>
                <w:bCs/>
                <w:sz w:val="28"/>
                <w:szCs w:val="28"/>
                <w:lang w:val="id-ID"/>
              </w:rPr>
              <w:t xml:space="preserve"> </w:t>
            </w:r>
            <w:r w:rsidRPr="005E0FCB">
              <w:rPr>
                <w:rFonts w:ascii="Arial" w:hAnsi="Arial" w:cs="Arial"/>
                <w:bCs/>
                <w:sz w:val="28"/>
                <w:szCs w:val="28"/>
                <w:lang w:val="fi-FI"/>
              </w:rPr>
              <w:t>wahana</w:t>
            </w:r>
            <w:r w:rsidRPr="005E0FCB">
              <w:rPr>
                <w:rFonts w:ascii="Arial" w:hAnsi="Arial" w:cs="Arial"/>
                <w:bCs/>
                <w:sz w:val="28"/>
                <w:szCs w:val="28"/>
                <w:lang w:val="id-ID"/>
              </w:rPr>
              <w:t xml:space="preserve"> </w:t>
            </w:r>
            <w:r w:rsidRPr="005E0FCB">
              <w:rPr>
                <w:rFonts w:ascii="Arial" w:hAnsi="Arial" w:cs="Arial"/>
                <w:bCs/>
                <w:sz w:val="28"/>
                <w:szCs w:val="28"/>
                <w:lang w:val="fi-FI"/>
              </w:rPr>
              <w:t xml:space="preserve"> bawah </w:t>
            </w:r>
            <w:r w:rsidRPr="005E0FCB">
              <w:rPr>
                <w:rFonts w:ascii="Arial" w:hAnsi="Arial" w:cs="Arial"/>
                <w:bCs/>
                <w:sz w:val="28"/>
                <w:szCs w:val="28"/>
                <w:lang w:val="id-ID"/>
              </w:rPr>
              <w:t xml:space="preserve">  </w:t>
            </w:r>
            <w:r w:rsidRPr="005E0FCB">
              <w:rPr>
                <w:rFonts w:ascii="Arial" w:hAnsi="Arial" w:cs="Arial"/>
                <w:bCs/>
                <w:sz w:val="28"/>
                <w:szCs w:val="28"/>
                <w:lang w:val="fi-FI"/>
              </w:rPr>
              <w:t xml:space="preserve">air / Kapal </w:t>
            </w:r>
            <w:r w:rsidRPr="005E0FCB">
              <w:rPr>
                <w:rFonts w:ascii="Arial" w:hAnsi="Arial" w:cs="Arial"/>
                <w:bCs/>
                <w:sz w:val="28"/>
                <w:szCs w:val="28"/>
                <w:lang w:val="id-ID"/>
              </w:rPr>
              <w:t xml:space="preserve">  </w:t>
            </w:r>
            <w:r w:rsidRPr="005E0FCB">
              <w:rPr>
                <w:rFonts w:ascii="Arial" w:hAnsi="Arial" w:cs="Arial"/>
                <w:bCs/>
                <w:sz w:val="28"/>
                <w:szCs w:val="28"/>
                <w:lang w:val="fi-FI"/>
              </w:rPr>
              <w:t xml:space="preserve">selam </w:t>
            </w:r>
            <w:r w:rsidRPr="005E0FCB">
              <w:rPr>
                <w:rFonts w:ascii="Arial" w:hAnsi="Arial" w:cs="Arial"/>
                <w:bCs/>
                <w:sz w:val="28"/>
                <w:szCs w:val="28"/>
                <w:lang w:val="id-ID"/>
              </w:rPr>
              <w:t xml:space="preserve">   </w:t>
            </w:r>
            <w:r w:rsidRPr="005E0FCB">
              <w:rPr>
                <w:rFonts w:ascii="Arial" w:hAnsi="Arial" w:cs="Arial"/>
                <w:bCs/>
                <w:sz w:val="28"/>
                <w:szCs w:val="28"/>
                <w:lang w:val="fi-FI"/>
              </w:rPr>
              <w:t>tanpa</w:t>
            </w:r>
            <w:r w:rsidRPr="005E0FCB">
              <w:rPr>
                <w:rFonts w:ascii="Arial" w:hAnsi="Arial" w:cs="Arial"/>
                <w:bCs/>
                <w:sz w:val="28"/>
                <w:szCs w:val="28"/>
                <w:lang w:val="id-ID"/>
              </w:rPr>
              <w:t xml:space="preserve">   </w:t>
            </w:r>
            <w:r w:rsidRPr="005E0FCB">
              <w:rPr>
                <w:rFonts w:ascii="Arial" w:hAnsi="Arial" w:cs="Arial"/>
                <w:bCs/>
                <w:sz w:val="28"/>
                <w:szCs w:val="28"/>
                <w:lang w:val="fi-FI"/>
              </w:rPr>
              <w:t xml:space="preserve"> awak </w:t>
            </w:r>
            <w:r w:rsidRPr="005E0FCB">
              <w:rPr>
                <w:rFonts w:ascii="Arial" w:hAnsi="Arial" w:cs="Arial"/>
                <w:bCs/>
                <w:sz w:val="28"/>
                <w:szCs w:val="28"/>
                <w:lang w:val="id-ID"/>
              </w:rPr>
              <w:t xml:space="preserve">  </w:t>
            </w:r>
          </w:p>
          <w:p w:rsidR="00FD7DD0" w:rsidRPr="005E0FCB" w:rsidRDefault="00FD7DD0" w:rsidP="00FD7DD0">
            <w:pPr>
              <w:pStyle w:val="ListParagraph"/>
              <w:ind w:hanging="720"/>
              <w:jc w:val="both"/>
              <w:rPr>
                <w:rFonts w:ascii="Arial" w:hAnsi="Arial" w:cs="Arial"/>
                <w:bCs/>
                <w:sz w:val="28"/>
                <w:szCs w:val="28"/>
                <w:lang w:val="id-ID"/>
              </w:rPr>
            </w:pPr>
          </w:p>
        </w:tc>
        <w:tc>
          <w:tcPr>
            <w:tcW w:w="2340" w:type="dxa"/>
          </w:tcPr>
          <w:p w:rsidR="005E0FCB" w:rsidRDefault="005E0FCB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0FCB" w:rsidTr="00390816">
        <w:tc>
          <w:tcPr>
            <w:tcW w:w="1908" w:type="dxa"/>
          </w:tcPr>
          <w:p w:rsidR="005E0FCB" w:rsidRPr="006A5581" w:rsidRDefault="005E0FCB" w:rsidP="001324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5E0FCB" w:rsidRDefault="005E0FCB" w:rsidP="00FD7DD0">
            <w:pPr>
              <w:pStyle w:val="ListParagraph"/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5E0FCB">
              <w:rPr>
                <w:rFonts w:ascii="Arial" w:hAnsi="Arial" w:cs="Arial"/>
                <w:sz w:val="28"/>
                <w:szCs w:val="28"/>
              </w:rPr>
              <w:t xml:space="preserve">Program pengembangan </w:t>
            </w:r>
            <w:r w:rsidRPr="005E0FCB">
              <w:rPr>
                <w:rFonts w:ascii="Arial" w:hAnsi="Arial" w:cs="Arial"/>
                <w:i/>
                <w:sz w:val="28"/>
                <w:szCs w:val="28"/>
              </w:rPr>
              <w:t>smart bomb</w:t>
            </w:r>
            <w:r w:rsidRPr="005E0FCB">
              <w:rPr>
                <w:rFonts w:ascii="Arial" w:hAnsi="Arial" w:cs="Arial"/>
                <w:sz w:val="28"/>
                <w:szCs w:val="28"/>
              </w:rPr>
              <w:t xml:space="preserve"> tahap </w:t>
            </w:r>
            <w:r>
              <w:rPr>
                <w:rFonts w:ascii="Arial" w:hAnsi="Arial" w:cs="Arial"/>
                <w:sz w:val="28"/>
                <w:szCs w:val="28"/>
              </w:rPr>
              <w:t xml:space="preserve">III </w:t>
            </w:r>
          </w:p>
          <w:p w:rsidR="00FD7DD0" w:rsidRPr="005E0FCB" w:rsidRDefault="00FD7DD0" w:rsidP="00FD7DD0">
            <w:pPr>
              <w:pStyle w:val="ListParagraph"/>
              <w:ind w:hanging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5E0FCB" w:rsidRDefault="005E0FCB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0FCB" w:rsidTr="00390816">
        <w:tc>
          <w:tcPr>
            <w:tcW w:w="1908" w:type="dxa"/>
          </w:tcPr>
          <w:p w:rsidR="005E0FCB" w:rsidRPr="006A5581" w:rsidRDefault="005E0FCB" w:rsidP="001324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5E0FCB" w:rsidRPr="00FD7DD0" w:rsidRDefault="005E0FCB" w:rsidP="00FD7DD0">
            <w:pPr>
              <w:pStyle w:val="ListParagraph"/>
              <w:numPr>
                <w:ilvl w:val="0"/>
                <w:numId w:val="22"/>
              </w:numPr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FD7DD0">
              <w:rPr>
                <w:rFonts w:ascii="Arial" w:hAnsi="Arial" w:cs="Arial"/>
                <w:sz w:val="28"/>
                <w:szCs w:val="28"/>
              </w:rPr>
              <w:t>Pengembangan r-han 122b dengan jangkauan &gt;25 km/R-han 1220 untuk uji fungsi</w:t>
            </w:r>
          </w:p>
        </w:tc>
        <w:tc>
          <w:tcPr>
            <w:tcW w:w="2340" w:type="dxa"/>
          </w:tcPr>
          <w:p w:rsidR="005E0FCB" w:rsidRDefault="005E0FCB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90816" w:rsidRDefault="00390816"/>
    <w:p w:rsidR="00390816" w:rsidRDefault="00390816"/>
    <w:p w:rsidR="00390816" w:rsidRDefault="00390816"/>
    <w:p w:rsidR="00390816" w:rsidRDefault="00390816"/>
    <w:p w:rsidR="005C0585" w:rsidRDefault="005C0585"/>
    <w:p w:rsidR="005C0585" w:rsidRDefault="005C0585" w:rsidP="00532B3E"/>
    <w:p w:rsidR="00532B3E" w:rsidRDefault="00532B3E" w:rsidP="00532B3E">
      <w:pPr>
        <w:rPr>
          <w:rFonts w:ascii="Arial" w:hAnsi="Arial" w:cs="Arial"/>
          <w:sz w:val="24"/>
          <w:szCs w:val="24"/>
        </w:rPr>
      </w:pPr>
    </w:p>
    <w:p w:rsidR="005C0585" w:rsidRPr="008528E9" w:rsidRDefault="005C0585" w:rsidP="005C058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14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900"/>
        <w:gridCol w:w="2340"/>
      </w:tblGrid>
      <w:tr w:rsidR="005C0585" w:rsidTr="001324D0">
        <w:tc>
          <w:tcPr>
            <w:tcW w:w="190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0585" w:rsidRDefault="005C0585" w:rsidP="001324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99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0585" w:rsidRDefault="005C0585" w:rsidP="001324D0">
            <w:pPr>
              <w:pStyle w:val="ListParagraph"/>
              <w:ind w:left="70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C0585" w:rsidRDefault="005C0585" w:rsidP="001324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5C0585" w:rsidTr="001324D0">
        <w:tc>
          <w:tcPr>
            <w:tcW w:w="1908" w:type="dxa"/>
            <w:tcBorders>
              <w:top w:val="single" w:sz="4" w:space="0" w:color="000000" w:themeColor="text1"/>
            </w:tcBorders>
          </w:tcPr>
          <w:p w:rsidR="005C0585" w:rsidRDefault="005C0585" w:rsidP="001324D0">
            <w:pPr>
              <w:rPr>
                <w:rFonts w:ascii="Arial" w:hAnsi="Arial" w:cs="Arial"/>
                <w:sz w:val="28"/>
                <w:szCs w:val="28"/>
              </w:rPr>
            </w:pPr>
            <w:r w:rsidRPr="000D11C3">
              <w:rPr>
                <w:rFonts w:ascii="Arial" w:hAnsi="Arial" w:cs="Arial"/>
                <w:b/>
                <w:sz w:val="28"/>
                <w:szCs w:val="28"/>
              </w:rPr>
              <w:t>ALPALHAN</w:t>
            </w:r>
          </w:p>
        </w:tc>
        <w:tc>
          <w:tcPr>
            <w:tcW w:w="9900" w:type="dxa"/>
            <w:tcBorders>
              <w:top w:val="single" w:sz="4" w:space="0" w:color="000000" w:themeColor="text1"/>
            </w:tcBorders>
          </w:tcPr>
          <w:p w:rsidR="005C0585" w:rsidRPr="00A1070C" w:rsidRDefault="005C0585" w:rsidP="001324D0">
            <w:pPr>
              <w:pStyle w:val="ListParagraph"/>
              <w:ind w:left="-1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TA. 2015</w:t>
            </w:r>
          </w:p>
        </w:tc>
        <w:tc>
          <w:tcPr>
            <w:tcW w:w="2340" w:type="dxa"/>
            <w:tcBorders>
              <w:top w:val="single" w:sz="4" w:space="0" w:color="000000" w:themeColor="text1"/>
            </w:tcBorders>
          </w:tcPr>
          <w:p w:rsidR="005C0585" w:rsidRDefault="005C0585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0585" w:rsidTr="001324D0">
        <w:tc>
          <w:tcPr>
            <w:tcW w:w="1908" w:type="dxa"/>
          </w:tcPr>
          <w:p w:rsidR="005C0585" w:rsidRDefault="005C0585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5C0585" w:rsidRPr="00A1070C" w:rsidRDefault="005C0585" w:rsidP="001324D0">
            <w:pPr>
              <w:pStyle w:val="ListParagraph"/>
              <w:ind w:left="702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5C0585" w:rsidRDefault="005C0585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0585" w:rsidTr="001324D0">
        <w:tc>
          <w:tcPr>
            <w:tcW w:w="1908" w:type="dxa"/>
          </w:tcPr>
          <w:p w:rsidR="005C0585" w:rsidRDefault="005C0585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5C0585" w:rsidRDefault="005C0585" w:rsidP="005C0585">
            <w:pPr>
              <w:ind w:hanging="1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     </w:t>
            </w:r>
            <w:r w:rsidRPr="005C0585">
              <w:rPr>
                <w:rFonts w:ascii="Arial" w:hAnsi="Arial" w:cs="Arial"/>
                <w:sz w:val="28"/>
                <w:szCs w:val="28"/>
              </w:rPr>
              <w:t xml:space="preserve">Laporan akhir tentang Penyempurnaan pembuatan prototipe Smart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5C0585" w:rsidRPr="00A1070C" w:rsidRDefault="005C0585" w:rsidP="005C0585">
            <w:pPr>
              <w:ind w:hanging="1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5C0585">
              <w:rPr>
                <w:rFonts w:ascii="Arial" w:hAnsi="Arial" w:cs="Arial"/>
                <w:sz w:val="28"/>
                <w:szCs w:val="28"/>
              </w:rPr>
              <w:t>Bomb</w:t>
            </w:r>
          </w:p>
        </w:tc>
        <w:tc>
          <w:tcPr>
            <w:tcW w:w="2340" w:type="dxa"/>
          </w:tcPr>
          <w:p w:rsidR="005C0585" w:rsidRDefault="005C0585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0585" w:rsidTr="001324D0">
        <w:tc>
          <w:tcPr>
            <w:tcW w:w="1908" w:type="dxa"/>
          </w:tcPr>
          <w:p w:rsidR="005C0585" w:rsidRDefault="005C0585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5C0585" w:rsidRPr="00A1070C" w:rsidRDefault="005C0585" w:rsidP="001324D0">
            <w:pPr>
              <w:ind w:hanging="73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5C0585" w:rsidRDefault="005C0585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0585" w:rsidTr="001324D0">
        <w:tc>
          <w:tcPr>
            <w:tcW w:w="1908" w:type="dxa"/>
          </w:tcPr>
          <w:p w:rsidR="005C0585" w:rsidRPr="006A5581" w:rsidRDefault="005C0585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5C0585" w:rsidRPr="000B468C" w:rsidRDefault="005C0585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5C0585" w:rsidRDefault="005C0585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0585" w:rsidTr="001324D0">
        <w:tc>
          <w:tcPr>
            <w:tcW w:w="1908" w:type="dxa"/>
          </w:tcPr>
          <w:p w:rsidR="005C0585" w:rsidRPr="006A5581" w:rsidRDefault="005C0585" w:rsidP="001324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5C0585" w:rsidRPr="005E0FCB" w:rsidRDefault="005C0585" w:rsidP="001324D0">
            <w:pPr>
              <w:pStyle w:val="ListParagraph"/>
              <w:ind w:hanging="720"/>
              <w:jc w:val="both"/>
              <w:rPr>
                <w:rFonts w:ascii="Arial" w:hAnsi="Arial" w:cs="Arial"/>
                <w:bCs/>
                <w:sz w:val="28"/>
                <w:szCs w:val="28"/>
                <w:lang w:val="id-ID"/>
              </w:rPr>
            </w:pPr>
          </w:p>
        </w:tc>
        <w:tc>
          <w:tcPr>
            <w:tcW w:w="2340" w:type="dxa"/>
          </w:tcPr>
          <w:p w:rsidR="005C0585" w:rsidRDefault="005C0585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0585" w:rsidTr="001324D0">
        <w:tc>
          <w:tcPr>
            <w:tcW w:w="1908" w:type="dxa"/>
          </w:tcPr>
          <w:p w:rsidR="005C0585" w:rsidRPr="006A5581" w:rsidRDefault="005C0585" w:rsidP="001324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5C0585" w:rsidRPr="005E0FCB" w:rsidRDefault="005C0585" w:rsidP="001324D0">
            <w:pPr>
              <w:pStyle w:val="ListParagraph"/>
              <w:ind w:hanging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5C0585" w:rsidRDefault="005C0585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C0585" w:rsidTr="001324D0">
        <w:tc>
          <w:tcPr>
            <w:tcW w:w="1908" w:type="dxa"/>
          </w:tcPr>
          <w:p w:rsidR="005C0585" w:rsidRPr="006A5581" w:rsidRDefault="005C0585" w:rsidP="001324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5C0585" w:rsidRPr="005C0585" w:rsidRDefault="005C0585" w:rsidP="005C058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5C0585" w:rsidRDefault="005C0585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C0585" w:rsidRDefault="005C0585" w:rsidP="005C0585"/>
    <w:p w:rsidR="005C0585" w:rsidRDefault="005C0585" w:rsidP="005C0585"/>
    <w:p w:rsidR="005C0585" w:rsidRDefault="005C0585" w:rsidP="005C0585"/>
    <w:p w:rsidR="001324D0" w:rsidRDefault="001324D0" w:rsidP="005C0585"/>
    <w:p w:rsidR="001324D0" w:rsidRDefault="001324D0" w:rsidP="005C0585"/>
    <w:p w:rsidR="001324D0" w:rsidRDefault="001324D0" w:rsidP="005C0585"/>
    <w:p w:rsidR="001324D0" w:rsidRDefault="001324D0" w:rsidP="005C0585"/>
    <w:p w:rsidR="001324D0" w:rsidRDefault="001324D0" w:rsidP="005C0585"/>
    <w:p w:rsidR="005C0585" w:rsidRDefault="005C0585"/>
    <w:p w:rsidR="00532B3E" w:rsidRDefault="00532B3E"/>
    <w:p w:rsidR="00532B3E" w:rsidRDefault="00532B3E"/>
    <w:p w:rsidR="00390816" w:rsidRDefault="001324D0" w:rsidP="00390816">
      <w:pPr>
        <w:jc w:val="center"/>
        <w:rPr>
          <w:rFonts w:ascii="Arial" w:hAnsi="Arial" w:cs="Arial"/>
          <w:b/>
          <w:sz w:val="28"/>
          <w:szCs w:val="28"/>
        </w:rPr>
      </w:pPr>
      <w:r w:rsidRPr="001324D0">
        <w:rPr>
          <w:rFonts w:ascii="Arial" w:hAnsi="Arial" w:cs="Arial"/>
          <w:b/>
          <w:sz w:val="28"/>
          <w:szCs w:val="28"/>
        </w:rPr>
        <w:lastRenderedPageBreak/>
        <w:t>NASKAH KAJIAN PUS IPTEKHAN</w:t>
      </w:r>
    </w:p>
    <w:p w:rsidR="001324D0" w:rsidRPr="001324D0" w:rsidRDefault="001324D0" w:rsidP="0039081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14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9900"/>
        <w:gridCol w:w="2340"/>
      </w:tblGrid>
      <w:tr w:rsidR="005E0FCB" w:rsidTr="00532B3E">
        <w:tc>
          <w:tcPr>
            <w:tcW w:w="190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E0FCB" w:rsidRPr="006A5581" w:rsidRDefault="00390816" w:rsidP="003908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90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E0FCB" w:rsidRPr="000B468C" w:rsidRDefault="00390816" w:rsidP="0039081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5E0FCB" w:rsidRDefault="00390816" w:rsidP="003908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5E0FCB" w:rsidTr="00532B3E">
        <w:tc>
          <w:tcPr>
            <w:tcW w:w="1908" w:type="dxa"/>
            <w:tcBorders>
              <w:top w:val="single" w:sz="4" w:space="0" w:color="auto"/>
            </w:tcBorders>
          </w:tcPr>
          <w:p w:rsidR="005E0FCB" w:rsidRPr="006A5581" w:rsidRDefault="005E0FCB" w:rsidP="001324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A5581">
              <w:rPr>
                <w:rFonts w:ascii="Arial" w:hAnsi="Arial" w:cs="Arial"/>
                <w:b/>
                <w:sz w:val="28"/>
                <w:szCs w:val="28"/>
              </w:rPr>
              <w:t>IPTEKHAN</w:t>
            </w:r>
          </w:p>
        </w:tc>
        <w:tc>
          <w:tcPr>
            <w:tcW w:w="9900" w:type="dxa"/>
            <w:tcBorders>
              <w:top w:val="single" w:sz="4" w:space="0" w:color="auto"/>
            </w:tcBorders>
          </w:tcPr>
          <w:p w:rsidR="005E0FCB" w:rsidRPr="000B468C" w:rsidRDefault="005E0FCB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468C">
              <w:rPr>
                <w:rFonts w:ascii="Arial" w:hAnsi="Arial" w:cs="Arial"/>
                <w:b/>
                <w:sz w:val="28"/>
                <w:szCs w:val="28"/>
              </w:rPr>
              <w:t>TA. 2011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5E0FCB" w:rsidRDefault="005E0FCB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0FCB" w:rsidTr="00390816">
        <w:tc>
          <w:tcPr>
            <w:tcW w:w="1908" w:type="dxa"/>
          </w:tcPr>
          <w:p w:rsidR="005E0FCB" w:rsidRPr="006A5581" w:rsidRDefault="005E0FCB" w:rsidP="001324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900" w:type="dxa"/>
          </w:tcPr>
          <w:p w:rsidR="005E0FCB" w:rsidRPr="000B468C" w:rsidRDefault="005E0FCB" w:rsidP="001324D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5E0FCB" w:rsidRDefault="005E0FCB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0FCB" w:rsidTr="00390816">
        <w:tc>
          <w:tcPr>
            <w:tcW w:w="1908" w:type="dxa"/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5E0FCB" w:rsidRDefault="005E0FCB" w:rsidP="003F5F09">
            <w:pPr>
              <w:pStyle w:val="ListParagraph"/>
              <w:numPr>
                <w:ilvl w:val="0"/>
                <w:numId w:val="5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Pembuatan radar dalam forum radar nasional guna kemandirian radar</w:t>
            </w:r>
          </w:p>
          <w:p w:rsidR="005E0FCB" w:rsidRDefault="005E0FCB" w:rsidP="005943B4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0FCB" w:rsidTr="00390816">
        <w:tc>
          <w:tcPr>
            <w:tcW w:w="1908" w:type="dxa"/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5E0FCB" w:rsidRPr="005943B4" w:rsidRDefault="005E0FCB" w:rsidP="003F5F09">
            <w:pPr>
              <w:pStyle w:val="ListParagraph"/>
              <w:numPr>
                <w:ilvl w:val="0"/>
                <w:numId w:val="5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Pembuatan prototipe </w:t>
            </w:r>
            <w:r w:rsidRPr="00F65485">
              <w:rPr>
                <w:rFonts w:ascii="Arial" w:hAnsi="Arial" w:cs="Arial"/>
                <w:i/>
                <w:sz w:val="28"/>
                <w:szCs w:val="28"/>
              </w:rPr>
              <w:t>guidance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F65485">
              <w:rPr>
                <w:rFonts w:ascii="Arial" w:hAnsi="Arial" w:cs="Arial"/>
                <w:i/>
                <w:sz w:val="28"/>
                <w:szCs w:val="28"/>
              </w:rPr>
              <w:t>seeker</w:t>
            </w:r>
            <w:r>
              <w:rPr>
                <w:rFonts w:ascii="Arial" w:hAnsi="Arial" w:cs="Arial"/>
                <w:sz w:val="28"/>
                <w:szCs w:val="28"/>
              </w:rPr>
              <w:t xml:space="preserve"> dan kontrol sistem pada </w:t>
            </w:r>
            <w:r w:rsidRPr="00F65485">
              <w:rPr>
                <w:rFonts w:ascii="Arial" w:hAnsi="Arial" w:cs="Arial"/>
                <w:i/>
                <w:sz w:val="28"/>
                <w:szCs w:val="28"/>
              </w:rPr>
              <w:t>glide smart bomb</w:t>
            </w:r>
          </w:p>
          <w:p w:rsidR="005E0FCB" w:rsidRDefault="005E0FCB" w:rsidP="005943B4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0FCB" w:rsidTr="00390816">
        <w:tc>
          <w:tcPr>
            <w:tcW w:w="1908" w:type="dxa"/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5E0FCB" w:rsidRDefault="005E0FCB" w:rsidP="003F5F09">
            <w:pPr>
              <w:pStyle w:val="ListParagraph"/>
              <w:numPr>
                <w:ilvl w:val="0"/>
                <w:numId w:val="5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Pembuatan prototipe  Pesawat Terbang Tanpa Awak (PTTA)</w:t>
            </w:r>
          </w:p>
          <w:p w:rsidR="005E0FCB" w:rsidRDefault="005E0FCB" w:rsidP="005943B4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0FCB" w:rsidTr="00390816">
        <w:tc>
          <w:tcPr>
            <w:tcW w:w="1908" w:type="dxa"/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</w:tcPr>
          <w:p w:rsidR="005E0FCB" w:rsidRPr="00256038" w:rsidRDefault="005E0FCB" w:rsidP="003F5F09">
            <w:pPr>
              <w:pStyle w:val="ListParagraph"/>
              <w:numPr>
                <w:ilvl w:val="0"/>
                <w:numId w:val="5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Pembuatan bahan komposit aluminium paduan (AMMCs) untuk </w:t>
            </w:r>
            <w:r w:rsidRPr="0080023B">
              <w:rPr>
                <w:rFonts w:ascii="Arial" w:hAnsi="Arial" w:cs="Arial"/>
                <w:i/>
                <w:sz w:val="28"/>
                <w:szCs w:val="28"/>
              </w:rPr>
              <w:t>body armour</w:t>
            </w:r>
          </w:p>
          <w:p w:rsidR="005E0FCB" w:rsidRDefault="005E0FCB" w:rsidP="00256038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0FCB" w:rsidTr="00390816">
        <w:tc>
          <w:tcPr>
            <w:tcW w:w="1908" w:type="dxa"/>
            <w:tcBorders>
              <w:bottom w:val="nil"/>
            </w:tcBorders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  <w:tcBorders>
              <w:bottom w:val="nil"/>
            </w:tcBorders>
          </w:tcPr>
          <w:p w:rsidR="005E0FCB" w:rsidRDefault="005E0FCB" w:rsidP="003F5F09">
            <w:pPr>
              <w:pStyle w:val="ListParagraph"/>
              <w:numPr>
                <w:ilvl w:val="0"/>
                <w:numId w:val="5"/>
              </w:numPr>
              <w:ind w:left="702" w:hanging="70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Pembuatan prototipe </w:t>
            </w:r>
            <w:r w:rsidRPr="000350D7">
              <w:rPr>
                <w:rFonts w:ascii="Arial" w:hAnsi="Arial" w:cs="Arial"/>
                <w:i/>
                <w:sz w:val="28"/>
                <w:szCs w:val="28"/>
              </w:rPr>
              <w:t>small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350D7">
              <w:rPr>
                <w:rFonts w:ascii="Arial" w:hAnsi="Arial" w:cs="Arial"/>
                <w:i/>
                <w:sz w:val="28"/>
                <w:szCs w:val="28"/>
              </w:rPr>
              <w:t>jet engine</w:t>
            </w:r>
            <w:r>
              <w:rPr>
                <w:rFonts w:ascii="Arial" w:hAnsi="Arial" w:cs="Arial"/>
                <w:sz w:val="28"/>
                <w:szCs w:val="28"/>
              </w:rPr>
              <w:t xml:space="preserve"> kekuatan 200 newton</w:t>
            </w:r>
          </w:p>
          <w:p w:rsidR="005E0FCB" w:rsidRDefault="005E0FCB" w:rsidP="00256038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0FCB" w:rsidTr="00390816">
        <w:tc>
          <w:tcPr>
            <w:tcW w:w="1908" w:type="dxa"/>
            <w:tcBorders>
              <w:top w:val="nil"/>
              <w:bottom w:val="single" w:sz="4" w:space="0" w:color="auto"/>
            </w:tcBorders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00" w:type="dxa"/>
            <w:tcBorders>
              <w:top w:val="nil"/>
              <w:bottom w:val="single" w:sz="4" w:space="0" w:color="auto"/>
            </w:tcBorders>
          </w:tcPr>
          <w:p w:rsidR="005E0FCB" w:rsidRDefault="005E0FCB" w:rsidP="003F5F09">
            <w:pPr>
              <w:pStyle w:val="ListParagraph"/>
              <w:numPr>
                <w:ilvl w:val="0"/>
                <w:numId w:val="5"/>
              </w:numPr>
              <w:ind w:left="702" w:hanging="70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Pembuatan model teropong malam (</w:t>
            </w:r>
            <w:r w:rsidRPr="000350D7">
              <w:rPr>
                <w:rFonts w:ascii="Arial" w:hAnsi="Arial" w:cs="Arial"/>
                <w:i/>
                <w:sz w:val="28"/>
                <w:szCs w:val="28"/>
              </w:rPr>
              <w:t>night vision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  <w:p w:rsidR="00390816" w:rsidRDefault="003908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C7744" w:rsidRDefault="004C7744"/>
    <w:p w:rsidR="00390816" w:rsidRDefault="00390816"/>
    <w:p w:rsidR="00390816" w:rsidRDefault="00390816"/>
    <w:p w:rsidR="00390816" w:rsidRDefault="00390816"/>
    <w:p w:rsidR="00390816" w:rsidRDefault="00390816"/>
    <w:tbl>
      <w:tblPr>
        <w:tblStyle w:val="TableGrid"/>
        <w:tblW w:w="1414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0170"/>
        <w:gridCol w:w="2250"/>
      </w:tblGrid>
      <w:tr w:rsidR="004C7744" w:rsidTr="008971E0"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4C7744" w:rsidRPr="004C7744" w:rsidRDefault="004C7744" w:rsidP="004C7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744">
              <w:rPr>
                <w:rFonts w:ascii="Arial" w:hAnsi="Arial" w:cs="Arial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</w:tcPr>
          <w:p w:rsidR="004C7744" w:rsidRPr="004C7744" w:rsidRDefault="004C7744" w:rsidP="004C7744">
            <w:pPr>
              <w:pStyle w:val="ListParagraph"/>
              <w:ind w:left="14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744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4C7744" w:rsidRPr="004C7744" w:rsidRDefault="004C7744" w:rsidP="004C7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744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5E0FCB" w:rsidTr="008971E0"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:rsidR="005E0FCB" w:rsidRDefault="005E0FCB" w:rsidP="00F711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  <w:tcBorders>
              <w:top w:val="single" w:sz="4" w:space="0" w:color="auto"/>
              <w:bottom w:val="nil"/>
            </w:tcBorders>
          </w:tcPr>
          <w:p w:rsidR="005E0FCB" w:rsidRDefault="005E0FCB" w:rsidP="003F5F09">
            <w:pPr>
              <w:pStyle w:val="ListParagraph"/>
              <w:ind w:left="14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0FCB" w:rsidTr="008971E0">
        <w:tc>
          <w:tcPr>
            <w:tcW w:w="1728" w:type="dxa"/>
            <w:tcBorders>
              <w:top w:val="nil"/>
            </w:tcBorders>
          </w:tcPr>
          <w:p w:rsidR="005E0FCB" w:rsidRDefault="00390816">
            <w:pPr>
              <w:rPr>
                <w:rFonts w:ascii="Arial" w:hAnsi="Arial" w:cs="Arial"/>
                <w:sz w:val="28"/>
                <w:szCs w:val="28"/>
              </w:rPr>
            </w:pPr>
            <w:r w:rsidRPr="006A5581">
              <w:rPr>
                <w:rFonts w:ascii="Arial" w:hAnsi="Arial" w:cs="Arial"/>
                <w:b/>
                <w:sz w:val="28"/>
                <w:szCs w:val="28"/>
              </w:rPr>
              <w:t>IPTEKHAN</w:t>
            </w:r>
          </w:p>
        </w:tc>
        <w:tc>
          <w:tcPr>
            <w:tcW w:w="10170" w:type="dxa"/>
            <w:tcBorders>
              <w:top w:val="nil"/>
            </w:tcBorders>
          </w:tcPr>
          <w:p w:rsidR="005E0FCB" w:rsidRPr="00256038" w:rsidRDefault="005E0FCB" w:rsidP="00256038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56038">
              <w:rPr>
                <w:rFonts w:ascii="Arial" w:hAnsi="Arial" w:cs="Arial"/>
                <w:b/>
                <w:sz w:val="28"/>
                <w:szCs w:val="28"/>
              </w:rPr>
              <w:t>TA. 2012</w:t>
            </w:r>
          </w:p>
        </w:tc>
        <w:tc>
          <w:tcPr>
            <w:tcW w:w="2250" w:type="dxa"/>
            <w:tcBorders>
              <w:top w:val="nil"/>
            </w:tcBorders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0FCB" w:rsidTr="008971E0">
        <w:tc>
          <w:tcPr>
            <w:tcW w:w="1728" w:type="dxa"/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5E0FCB" w:rsidRDefault="005E0FCB" w:rsidP="003F5F09">
            <w:pPr>
              <w:pStyle w:val="ListParagraph"/>
              <w:ind w:left="14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0FCB" w:rsidTr="008971E0">
        <w:tc>
          <w:tcPr>
            <w:tcW w:w="1728" w:type="dxa"/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5E0FCB" w:rsidRDefault="005E0FCB" w:rsidP="00256038">
            <w:pPr>
              <w:pStyle w:val="ListParagraph"/>
              <w:numPr>
                <w:ilvl w:val="0"/>
                <w:numId w:val="12"/>
              </w:numPr>
              <w:ind w:left="702" w:hanging="720"/>
              <w:rPr>
                <w:rFonts w:ascii="Arial" w:hAnsi="Arial" w:cs="Arial"/>
                <w:sz w:val="28"/>
                <w:szCs w:val="28"/>
              </w:rPr>
            </w:pPr>
            <w:r w:rsidRPr="00256038">
              <w:rPr>
                <w:rFonts w:ascii="Arial" w:hAnsi="Arial" w:cs="Arial"/>
                <w:sz w:val="28"/>
                <w:szCs w:val="28"/>
              </w:rPr>
              <w:t>Pembuatan kapal selam tanpa awak</w:t>
            </w:r>
          </w:p>
          <w:p w:rsidR="005E0FCB" w:rsidRPr="00256038" w:rsidRDefault="005E0FCB" w:rsidP="00256038">
            <w:pPr>
              <w:pStyle w:val="ListParagraph"/>
              <w:ind w:left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0FCB" w:rsidTr="008971E0">
        <w:tc>
          <w:tcPr>
            <w:tcW w:w="1728" w:type="dxa"/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5E0FCB" w:rsidRPr="00256038" w:rsidRDefault="005E0FCB" w:rsidP="00256038">
            <w:pPr>
              <w:pStyle w:val="ListParagraph"/>
              <w:numPr>
                <w:ilvl w:val="0"/>
                <w:numId w:val="12"/>
              </w:numPr>
              <w:ind w:left="702" w:hanging="720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Pengembangan sistem penilaian </w:t>
            </w:r>
            <w:r w:rsidRPr="00256038">
              <w:rPr>
                <w:rFonts w:ascii="Arial" w:hAnsi="Arial" w:cs="Arial"/>
                <w:i/>
                <w:sz w:val="28"/>
                <w:szCs w:val="28"/>
              </w:rPr>
              <w:t>Minimum Essential Force</w:t>
            </w:r>
            <w:r>
              <w:rPr>
                <w:rFonts w:ascii="Arial" w:hAnsi="Arial" w:cs="Arial"/>
                <w:sz w:val="28"/>
                <w:szCs w:val="28"/>
              </w:rPr>
              <w:t xml:space="preserve"> dengan </w:t>
            </w:r>
            <w:r w:rsidRPr="00256038">
              <w:rPr>
                <w:rFonts w:ascii="Arial" w:hAnsi="Arial" w:cs="Arial"/>
                <w:i/>
                <w:sz w:val="28"/>
                <w:szCs w:val="28"/>
              </w:rPr>
              <w:t>Dynamic Linear Programming</w:t>
            </w:r>
          </w:p>
          <w:p w:rsidR="005E0FCB" w:rsidRDefault="005E0FCB" w:rsidP="00256038">
            <w:pPr>
              <w:pStyle w:val="ListParagraph"/>
              <w:ind w:left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5E0FCB" w:rsidRDefault="005E0FC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6038" w:rsidTr="008971E0">
        <w:tc>
          <w:tcPr>
            <w:tcW w:w="1728" w:type="dxa"/>
          </w:tcPr>
          <w:p w:rsidR="00256038" w:rsidRDefault="002560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256038" w:rsidRDefault="00256038" w:rsidP="00256038">
            <w:pPr>
              <w:pStyle w:val="ListParagraph"/>
              <w:numPr>
                <w:ilvl w:val="0"/>
                <w:numId w:val="12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Penyempurnaan pesawat terbang tanpa awak untuk </w:t>
            </w:r>
            <w:r w:rsidRPr="00256038">
              <w:rPr>
                <w:rFonts w:ascii="Arial" w:hAnsi="Arial" w:cs="Arial"/>
                <w:i/>
                <w:sz w:val="28"/>
                <w:szCs w:val="28"/>
              </w:rPr>
              <w:t>surveillance</w:t>
            </w:r>
          </w:p>
          <w:p w:rsidR="00256038" w:rsidRDefault="00256038" w:rsidP="00256038">
            <w:pPr>
              <w:pStyle w:val="ListParagraph"/>
              <w:ind w:left="70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256038" w:rsidRDefault="00256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6038" w:rsidTr="008971E0">
        <w:tc>
          <w:tcPr>
            <w:tcW w:w="1728" w:type="dxa"/>
          </w:tcPr>
          <w:p w:rsidR="00256038" w:rsidRDefault="002560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256038" w:rsidRDefault="00256038" w:rsidP="00256038">
            <w:pPr>
              <w:pStyle w:val="ListParagraph"/>
              <w:numPr>
                <w:ilvl w:val="0"/>
                <w:numId w:val="12"/>
              </w:numPr>
              <w:ind w:left="702" w:hanging="7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Pembuatan Model Warhead dan impact Fuze Roket Kaliber 200 MM (lanjutan)</w:t>
            </w:r>
          </w:p>
        </w:tc>
        <w:tc>
          <w:tcPr>
            <w:tcW w:w="2250" w:type="dxa"/>
          </w:tcPr>
          <w:p w:rsidR="00256038" w:rsidRDefault="00256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6038" w:rsidTr="008971E0">
        <w:tc>
          <w:tcPr>
            <w:tcW w:w="1728" w:type="dxa"/>
          </w:tcPr>
          <w:p w:rsidR="00256038" w:rsidRDefault="002560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256038" w:rsidRPr="00EA6AB9" w:rsidRDefault="00256038" w:rsidP="00256038">
            <w:pPr>
              <w:pStyle w:val="ListParagraph"/>
              <w:ind w:left="14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256038" w:rsidRDefault="00256038">
            <w:pPr>
              <w:rPr>
                <w:rFonts w:ascii="Arial" w:hAnsi="Arial" w:cs="Arial"/>
                <w:sz w:val="28"/>
                <w:szCs w:val="28"/>
              </w:rPr>
            </w:pPr>
          </w:p>
          <w:p w:rsidR="00390816" w:rsidRDefault="003908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90816" w:rsidRDefault="00390816"/>
    <w:p w:rsidR="00390816" w:rsidRDefault="00390816"/>
    <w:p w:rsidR="00390816" w:rsidRDefault="00390816"/>
    <w:p w:rsidR="00390816" w:rsidRDefault="00390816"/>
    <w:p w:rsidR="00390816" w:rsidRDefault="00390816"/>
    <w:p w:rsidR="00390816" w:rsidRDefault="00390816"/>
    <w:p w:rsidR="00532B3E" w:rsidRDefault="00532B3E"/>
    <w:p w:rsidR="001A044D" w:rsidRPr="001A044D" w:rsidRDefault="001A044D" w:rsidP="00390816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14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0170"/>
        <w:gridCol w:w="2250"/>
      </w:tblGrid>
      <w:tr w:rsidR="00390816" w:rsidTr="008971E0">
        <w:tc>
          <w:tcPr>
            <w:tcW w:w="1728" w:type="dxa"/>
          </w:tcPr>
          <w:p w:rsidR="00390816" w:rsidRDefault="003908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390816" w:rsidRPr="00EA6AB9" w:rsidRDefault="00390816" w:rsidP="00256038">
            <w:pPr>
              <w:pStyle w:val="ListParagraph"/>
              <w:ind w:left="144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390816" w:rsidRDefault="0039081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6038" w:rsidTr="008971E0">
        <w:tc>
          <w:tcPr>
            <w:tcW w:w="1728" w:type="dxa"/>
          </w:tcPr>
          <w:p w:rsidR="00256038" w:rsidRDefault="00390816">
            <w:pPr>
              <w:rPr>
                <w:rFonts w:ascii="Arial" w:hAnsi="Arial" w:cs="Arial"/>
                <w:sz w:val="28"/>
                <w:szCs w:val="28"/>
              </w:rPr>
            </w:pPr>
            <w:r w:rsidRPr="006A5581">
              <w:rPr>
                <w:rFonts w:ascii="Arial" w:hAnsi="Arial" w:cs="Arial"/>
                <w:b/>
                <w:sz w:val="28"/>
                <w:szCs w:val="28"/>
              </w:rPr>
              <w:t>IPTEKHAN</w:t>
            </w:r>
          </w:p>
        </w:tc>
        <w:tc>
          <w:tcPr>
            <w:tcW w:w="10170" w:type="dxa"/>
          </w:tcPr>
          <w:p w:rsidR="00256038" w:rsidRPr="00EA6AB9" w:rsidRDefault="00EA6AB9" w:rsidP="00EA6AB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EA6AB9">
              <w:rPr>
                <w:rFonts w:ascii="Arial" w:hAnsi="Arial" w:cs="Arial"/>
                <w:b/>
                <w:sz w:val="28"/>
                <w:szCs w:val="28"/>
              </w:rPr>
              <w:t>TA. 2013</w:t>
            </w:r>
          </w:p>
        </w:tc>
        <w:tc>
          <w:tcPr>
            <w:tcW w:w="2250" w:type="dxa"/>
          </w:tcPr>
          <w:p w:rsidR="00256038" w:rsidRDefault="00256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6038" w:rsidTr="008971E0">
        <w:tc>
          <w:tcPr>
            <w:tcW w:w="1728" w:type="dxa"/>
          </w:tcPr>
          <w:p w:rsidR="00256038" w:rsidRDefault="002560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256038" w:rsidRDefault="00256038" w:rsidP="003F5F09">
            <w:pPr>
              <w:pStyle w:val="ListParagraph"/>
              <w:ind w:left="14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256038" w:rsidRDefault="0025603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6AB9" w:rsidTr="008971E0">
        <w:tc>
          <w:tcPr>
            <w:tcW w:w="1728" w:type="dxa"/>
          </w:tcPr>
          <w:p w:rsidR="00EA6AB9" w:rsidRDefault="00EA6A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EA6AB9" w:rsidRDefault="00EA6AB9" w:rsidP="00EA6AB9">
            <w:pPr>
              <w:pStyle w:val="ListParagraph"/>
              <w:numPr>
                <w:ilvl w:val="0"/>
                <w:numId w:val="13"/>
              </w:numPr>
              <w:ind w:left="702" w:hanging="720"/>
              <w:rPr>
                <w:rFonts w:ascii="Arial" w:hAnsi="Arial" w:cs="Arial"/>
                <w:sz w:val="28"/>
                <w:szCs w:val="28"/>
              </w:rPr>
            </w:pPr>
            <w:r w:rsidRPr="00EA6AB9">
              <w:rPr>
                <w:rFonts w:ascii="Arial" w:hAnsi="Arial" w:cs="Arial"/>
                <w:sz w:val="28"/>
                <w:szCs w:val="28"/>
              </w:rPr>
              <w:t xml:space="preserve">Fasa pra </w:t>
            </w:r>
            <w:r w:rsidRPr="00EA6AB9">
              <w:rPr>
                <w:rFonts w:ascii="Arial" w:hAnsi="Arial" w:cs="Arial"/>
                <w:i/>
                <w:sz w:val="28"/>
                <w:szCs w:val="28"/>
              </w:rPr>
              <w:t>Engineering</w:t>
            </w:r>
            <w:r w:rsidRPr="00EA6AB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A6AB9">
              <w:rPr>
                <w:rFonts w:ascii="Arial" w:hAnsi="Arial" w:cs="Arial"/>
                <w:i/>
                <w:sz w:val="28"/>
                <w:szCs w:val="28"/>
              </w:rPr>
              <w:t>and</w:t>
            </w:r>
            <w:r w:rsidRPr="00EA6AB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A6AB9">
              <w:rPr>
                <w:rFonts w:ascii="Arial" w:hAnsi="Arial" w:cs="Arial"/>
                <w:i/>
                <w:sz w:val="28"/>
                <w:szCs w:val="28"/>
              </w:rPr>
              <w:t>Manufacturing</w:t>
            </w:r>
            <w:r w:rsidRPr="00EA6AB9">
              <w:rPr>
                <w:rFonts w:ascii="Arial" w:hAnsi="Arial" w:cs="Arial"/>
                <w:sz w:val="28"/>
                <w:szCs w:val="28"/>
              </w:rPr>
              <w:t xml:space="preserve"> (Emd) program pengembangan pesawat tempur KF-X/IF-X TA.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A6AB9">
              <w:rPr>
                <w:rFonts w:ascii="Arial" w:hAnsi="Arial" w:cs="Arial"/>
                <w:sz w:val="28"/>
                <w:szCs w:val="28"/>
              </w:rPr>
              <w:t>2013</w:t>
            </w:r>
          </w:p>
          <w:p w:rsidR="00EA6AB9" w:rsidRPr="00EA6AB9" w:rsidRDefault="00EA6AB9" w:rsidP="00EA6AB9">
            <w:pPr>
              <w:pStyle w:val="ListParagraph"/>
              <w:ind w:left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EA6AB9" w:rsidRDefault="00EA6A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6AB9" w:rsidTr="008971E0">
        <w:tc>
          <w:tcPr>
            <w:tcW w:w="1728" w:type="dxa"/>
          </w:tcPr>
          <w:p w:rsidR="00EA6AB9" w:rsidRDefault="00EA6A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EA6AB9" w:rsidRDefault="00EA6AB9" w:rsidP="00EA6AB9">
            <w:pPr>
              <w:pStyle w:val="ListParagraph"/>
              <w:numPr>
                <w:ilvl w:val="0"/>
                <w:numId w:val="13"/>
              </w:numPr>
              <w:ind w:left="702"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Pengembangan Pesawat Terbang Tanpa Awak (PTTA) Wulung untuk Balitbang Kemhan TA. 2013</w:t>
            </w:r>
          </w:p>
          <w:p w:rsidR="00EA6AB9" w:rsidRDefault="00EA6AB9" w:rsidP="00EA6AB9">
            <w:pPr>
              <w:pStyle w:val="ListParagraph"/>
              <w:ind w:left="702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EA6AB9" w:rsidRDefault="00EA6A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6AB9" w:rsidTr="008971E0">
        <w:tc>
          <w:tcPr>
            <w:tcW w:w="1728" w:type="dxa"/>
          </w:tcPr>
          <w:p w:rsidR="00EA6AB9" w:rsidRDefault="00EA6A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EA6AB9" w:rsidRDefault="00EA6AB9" w:rsidP="00EA6AB9">
            <w:pPr>
              <w:pStyle w:val="ListParagraph"/>
              <w:numPr>
                <w:ilvl w:val="0"/>
                <w:numId w:val="13"/>
              </w:numPr>
              <w:ind w:left="702" w:hanging="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Pembuatan Autonomous prototipe Pesawat Terbang Tanpa Awak (PTTA)</w:t>
            </w:r>
          </w:p>
        </w:tc>
        <w:tc>
          <w:tcPr>
            <w:tcW w:w="2250" w:type="dxa"/>
          </w:tcPr>
          <w:p w:rsidR="00EA6AB9" w:rsidRDefault="00EA6A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6AB9" w:rsidTr="008971E0">
        <w:tc>
          <w:tcPr>
            <w:tcW w:w="1728" w:type="dxa"/>
          </w:tcPr>
          <w:p w:rsidR="00EA6AB9" w:rsidRDefault="00EA6A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EA6AB9" w:rsidRDefault="00EA6AB9" w:rsidP="003F5F09">
            <w:pPr>
              <w:pStyle w:val="ListParagraph"/>
              <w:ind w:left="14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EA6AB9" w:rsidRDefault="00EA6A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6AB9" w:rsidTr="008971E0">
        <w:tc>
          <w:tcPr>
            <w:tcW w:w="1728" w:type="dxa"/>
          </w:tcPr>
          <w:p w:rsidR="00EA6AB9" w:rsidRDefault="00EA6A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EA6AB9" w:rsidRDefault="00EA6AB9" w:rsidP="003F5F09">
            <w:pPr>
              <w:pStyle w:val="ListParagraph"/>
              <w:ind w:left="144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EA6AB9" w:rsidRDefault="00EA6AB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C7744" w:rsidRDefault="004C7744"/>
    <w:p w:rsidR="00390816" w:rsidRDefault="00390816"/>
    <w:p w:rsidR="00390816" w:rsidRDefault="00390816"/>
    <w:p w:rsidR="00390816" w:rsidRDefault="00390816"/>
    <w:p w:rsidR="00390816" w:rsidRDefault="00390816"/>
    <w:p w:rsidR="00390816" w:rsidRDefault="00390816"/>
    <w:p w:rsidR="00390816" w:rsidRDefault="00390816"/>
    <w:p w:rsidR="00390816" w:rsidRDefault="00390816"/>
    <w:p w:rsidR="004C7744" w:rsidRDefault="004C7744" w:rsidP="004C7744">
      <w:pPr>
        <w:jc w:val="center"/>
        <w:rPr>
          <w:rFonts w:ascii="Arial" w:hAnsi="Arial" w:cs="Arial"/>
          <w:b/>
          <w:sz w:val="28"/>
          <w:szCs w:val="28"/>
        </w:rPr>
      </w:pPr>
    </w:p>
    <w:p w:rsidR="00532B3E" w:rsidRPr="004C7744" w:rsidRDefault="00532B3E" w:rsidP="004C7744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14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0170"/>
        <w:gridCol w:w="2250"/>
      </w:tblGrid>
      <w:tr w:rsidR="00EA6AB9" w:rsidTr="008971E0">
        <w:tc>
          <w:tcPr>
            <w:tcW w:w="172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A6AB9" w:rsidRPr="004C7744" w:rsidRDefault="004C7744" w:rsidP="004C7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744">
              <w:rPr>
                <w:rFonts w:ascii="Arial" w:hAnsi="Arial" w:cs="Arial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017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A6AB9" w:rsidRPr="004C7744" w:rsidRDefault="004C7744" w:rsidP="004C7744">
            <w:pPr>
              <w:pStyle w:val="ListParagraph"/>
              <w:ind w:left="14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744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A6AB9" w:rsidRPr="004C7744" w:rsidRDefault="004C7744" w:rsidP="004C77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744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4C7744" w:rsidTr="008971E0">
        <w:tc>
          <w:tcPr>
            <w:tcW w:w="1728" w:type="dxa"/>
            <w:tcBorders>
              <w:top w:val="single" w:sz="4" w:space="0" w:color="auto"/>
            </w:tcBorders>
          </w:tcPr>
          <w:p w:rsidR="004C7744" w:rsidRDefault="00390816">
            <w:pPr>
              <w:rPr>
                <w:rFonts w:ascii="Arial" w:hAnsi="Arial" w:cs="Arial"/>
                <w:sz w:val="28"/>
                <w:szCs w:val="28"/>
              </w:rPr>
            </w:pPr>
            <w:r w:rsidRPr="006A5581">
              <w:rPr>
                <w:rFonts w:ascii="Arial" w:hAnsi="Arial" w:cs="Arial"/>
                <w:b/>
                <w:sz w:val="28"/>
                <w:szCs w:val="28"/>
              </w:rPr>
              <w:t>IPTEKHAN</w:t>
            </w:r>
          </w:p>
        </w:tc>
        <w:tc>
          <w:tcPr>
            <w:tcW w:w="10170" w:type="dxa"/>
            <w:tcBorders>
              <w:top w:val="single" w:sz="4" w:space="0" w:color="auto"/>
            </w:tcBorders>
          </w:tcPr>
          <w:p w:rsidR="004C7744" w:rsidRPr="004C7744" w:rsidRDefault="004C7744" w:rsidP="004C7744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4C7744">
              <w:rPr>
                <w:rFonts w:ascii="Arial" w:hAnsi="Arial" w:cs="Arial"/>
                <w:b/>
                <w:sz w:val="28"/>
                <w:szCs w:val="28"/>
              </w:rPr>
              <w:t>TA. 2014</w:t>
            </w:r>
          </w:p>
          <w:p w:rsidR="004C7744" w:rsidRDefault="004C7744" w:rsidP="0000146F">
            <w:pPr>
              <w:pStyle w:val="ListParagraph"/>
              <w:ind w:left="14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4C7744" w:rsidRDefault="004C77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7744" w:rsidTr="008971E0">
        <w:tc>
          <w:tcPr>
            <w:tcW w:w="1728" w:type="dxa"/>
          </w:tcPr>
          <w:p w:rsidR="004C7744" w:rsidRDefault="004C7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4C7744" w:rsidRPr="004C7744" w:rsidRDefault="004C7744" w:rsidP="004C7744">
            <w:pPr>
              <w:pStyle w:val="ListParagraph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C7744">
              <w:rPr>
                <w:rFonts w:ascii="Arial" w:hAnsi="Arial" w:cs="Arial"/>
                <w:sz w:val="28"/>
                <w:szCs w:val="28"/>
              </w:rPr>
              <w:t>Pendalaman dan Pengembangan Teknik Pengujian Radar Cross Section</w:t>
            </w:r>
          </w:p>
          <w:p w:rsidR="004C7744" w:rsidRPr="004C7744" w:rsidRDefault="004C7744" w:rsidP="004C7744">
            <w:pPr>
              <w:ind w:hanging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4C7744" w:rsidRDefault="004C77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7744" w:rsidTr="008971E0">
        <w:tc>
          <w:tcPr>
            <w:tcW w:w="1728" w:type="dxa"/>
          </w:tcPr>
          <w:p w:rsidR="004C7744" w:rsidRDefault="004C7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4C7744" w:rsidRPr="004C7744" w:rsidRDefault="004C7744" w:rsidP="004C7744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4C7744" w:rsidRDefault="004C77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7744" w:rsidTr="008971E0">
        <w:tc>
          <w:tcPr>
            <w:tcW w:w="1728" w:type="dxa"/>
          </w:tcPr>
          <w:p w:rsidR="004C7744" w:rsidRDefault="004C7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4C7744" w:rsidRPr="004C7744" w:rsidRDefault="004C7744" w:rsidP="004C7744">
            <w:pPr>
              <w:pStyle w:val="ListParagraph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sz w:val="28"/>
                <w:szCs w:val="28"/>
              </w:rPr>
            </w:pPr>
            <w:r w:rsidRPr="004C7744">
              <w:rPr>
                <w:rFonts w:ascii="Arial" w:hAnsi="Arial" w:cs="Arial"/>
                <w:sz w:val="28"/>
                <w:szCs w:val="28"/>
              </w:rPr>
              <w:t>Pengembangan Rancang Bangun Kemampuan Operasional PTTA/PUNA Wulung</w:t>
            </w:r>
          </w:p>
          <w:p w:rsidR="004C7744" w:rsidRPr="004C7744" w:rsidRDefault="004C7744" w:rsidP="004C7744">
            <w:pPr>
              <w:ind w:hanging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4C7744" w:rsidRDefault="004C77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7744" w:rsidTr="008971E0">
        <w:tc>
          <w:tcPr>
            <w:tcW w:w="1728" w:type="dxa"/>
          </w:tcPr>
          <w:p w:rsidR="004C7744" w:rsidRDefault="004C7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4C7744" w:rsidRPr="004C7744" w:rsidRDefault="004C7744" w:rsidP="004C7744">
            <w:pPr>
              <w:pStyle w:val="ListParagraph"/>
              <w:numPr>
                <w:ilvl w:val="0"/>
                <w:numId w:val="23"/>
              </w:numPr>
              <w:ind w:hanging="720"/>
              <w:rPr>
                <w:rFonts w:ascii="Arial" w:hAnsi="Arial" w:cs="Arial"/>
                <w:bCs/>
                <w:sz w:val="28"/>
                <w:szCs w:val="28"/>
              </w:rPr>
            </w:pPr>
            <w:r w:rsidRPr="004C7744">
              <w:rPr>
                <w:rFonts w:ascii="Arial" w:hAnsi="Arial" w:cs="Arial"/>
                <w:bCs/>
                <w:sz w:val="28"/>
                <w:szCs w:val="28"/>
              </w:rPr>
              <w:t>Fase Pra Engineering and Manufacturing Development (EMD) Program Pengembangan Pesawat Tempur</w:t>
            </w:r>
          </w:p>
          <w:p w:rsidR="004C7744" w:rsidRPr="004C7744" w:rsidRDefault="004C7744" w:rsidP="004C7744">
            <w:pPr>
              <w:ind w:hanging="7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4C7744" w:rsidRDefault="004C77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C7744" w:rsidTr="008971E0">
        <w:tc>
          <w:tcPr>
            <w:tcW w:w="1728" w:type="dxa"/>
          </w:tcPr>
          <w:p w:rsidR="004C7744" w:rsidRDefault="004C774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4C7744" w:rsidRDefault="004C7744" w:rsidP="0000146F">
            <w:pPr>
              <w:pStyle w:val="ListParagraph"/>
              <w:ind w:left="14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4C7744" w:rsidRDefault="004C774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00F5A" w:rsidRPr="00A00F5A" w:rsidRDefault="00A00F5A">
      <w:pPr>
        <w:rPr>
          <w:rFonts w:ascii="Arial" w:hAnsi="Arial" w:cs="Arial"/>
          <w:sz w:val="28"/>
          <w:szCs w:val="28"/>
        </w:rPr>
      </w:pPr>
    </w:p>
    <w:p w:rsidR="00A00F5A" w:rsidRDefault="0000146F" w:rsidP="0000146F">
      <w:pPr>
        <w:tabs>
          <w:tab w:val="left" w:pos="3330"/>
        </w:tabs>
      </w:pPr>
      <w:r>
        <w:tab/>
      </w:r>
    </w:p>
    <w:p w:rsidR="001324D0" w:rsidRDefault="001324D0" w:rsidP="0000146F">
      <w:pPr>
        <w:tabs>
          <w:tab w:val="left" w:pos="3330"/>
        </w:tabs>
      </w:pPr>
    </w:p>
    <w:p w:rsidR="001324D0" w:rsidRDefault="001324D0" w:rsidP="0000146F">
      <w:pPr>
        <w:tabs>
          <w:tab w:val="left" w:pos="3330"/>
        </w:tabs>
      </w:pPr>
    </w:p>
    <w:p w:rsidR="001324D0" w:rsidRDefault="001324D0" w:rsidP="0000146F">
      <w:pPr>
        <w:tabs>
          <w:tab w:val="left" w:pos="3330"/>
        </w:tabs>
      </w:pPr>
    </w:p>
    <w:p w:rsidR="001324D0" w:rsidRDefault="001324D0" w:rsidP="0000146F">
      <w:pPr>
        <w:tabs>
          <w:tab w:val="left" w:pos="3330"/>
        </w:tabs>
      </w:pPr>
    </w:p>
    <w:p w:rsidR="001324D0" w:rsidRDefault="001324D0" w:rsidP="0000146F">
      <w:pPr>
        <w:tabs>
          <w:tab w:val="left" w:pos="3330"/>
        </w:tabs>
      </w:pPr>
    </w:p>
    <w:p w:rsidR="001324D0" w:rsidRDefault="001324D0" w:rsidP="001324D0">
      <w:pPr>
        <w:jc w:val="center"/>
        <w:rPr>
          <w:rFonts w:ascii="Arial" w:hAnsi="Arial" w:cs="Arial"/>
          <w:b/>
          <w:sz w:val="28"/>
          <w:szCs w:val="28"/>
        </w:rPr>
      </w:pPr>
    </w:p>
    <w:p w:rsidR="00532B3E" w:rsidRDefault="00532B3E" w:rsidP="001324D0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324D0" w:rsidRPr="004C7744" w:rsidRDefault="001324D0" w:rsidP="001324D0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4148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0170"/>
        <w:gridCol w:w="2250"/>
      </w:tblGrid>
      <w:tr w:rsidR="001324D0" w:rsidTr="001324D0">
        <w:tc>
          <w:tcPr>
            <w:tcW w:w="172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324D0" w:rsidRPr="004C7744" w:rsidRDefault="001324D0" w:rsidP="001324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744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1017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324D0" w:rsidRPr="004C7744" w:rsidRDefault="001324D0" w:rsidP="001324D0">
            <w:pPr>
              <w:pStyle w:val="ListParagraph"/>
              <w:ind w:left="14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744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1324D0" w:rsidRPr="004C7744" w:rsidRDefault="001324D0" w:rsidP="001324D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C7744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1324D0" w:rsidTr="001324D0">
        <w:tc>
          <w:tcPr>
            <w:tcW w:w="1728" w:type="dxa"/>
            <w:tcBorders>
              <w:top w:val="single" w:sz="4" w:space="0" w:color="auto"/>
            </w:tcBorders>
          </w:tcPr>
          <w:p w:rsidR="001324D0" w:rsidRDefault="001324D0" w:rsidP="001324D0">
            <w:pPr>
              <w:rPr>
                <w:rFonts w:ascii="Arial" w:hAnsi="Arial" w:cs="Arial"/>
                <w:sz w:val="28"/>
                <w:szCs w:val="28"/>
              </w:rPr>
            </w:pPr>
            <w:r w:rsidRPr="006A5581">
              <w:rPr>
                <w:rFonts w:ascii="Arial" w:hAnsi="Arial" w:cs="Arial"/>
                <w:b/>
                <w:sz w:val="28"/>
                <w:szCs w:val="28"/>
              </w:rPr>
              <w:t>IPTEKHAN</w:t>
            </w:r>
          </w:p>
        </w:tc>
        <w:tc>
          <w:tcPr>
            <w:tcW w:w="10170" w:type="dxa"/>
            <w:tcBorders>
              <w:top w:val="single" w:sz="4" w:space="0" w:color="auto"/>
            </w:tcBorders>
          </w:tcPr>
          <w:p w:rsidR="001324D0" w:rsidRPr="004C7744" w:rsidRDefault="001324D0" w:rsidP="001324D0">
            <w:pPr>
              <w:pStyle w:val="ListParagraph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TA. 2015</w:t>
            </w:r>
          </w:p>
          <w:p w:rsidR="001324D0" w:rsidRDefault="001324D0" w:rsidP="001324D0">
            <w:pPr>
              <w:pStyle w:val="ListParagraph"/>
              <w:ind w:left="14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1324D0" w:rsidRDefault="001324D0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24D0" w:rsidTr="001324D0">
        <w:tc>
          <w:tcPr>
            <w:tcW w:w="1728" w:type="dxa"/>
          </w:tcPr>
          <w:p w:rsidR="001324D0" w:rsidRDefault="001324D0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1324D0" w:rsidRDefault="001324D0" w:rsidP="001324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1.     </w:t>
            </w:r>
            <w:r w:rsidRPr="001324D0">
              <w:rPr>
                <w:rFonts w:ascii="Arial" w:hAnsi="Arial" w:cs="Arial"/>
                <w:sz w:val="28"/>
                <w:szCs w:val="28"/>
              </w:rPr>
              <w:t xml:space="preserve">Naskah Litbang tentang Rancang bangun (Technology development) </w:t>
            </w:r>
          </w:p>
          <w:p w:rsidR="001324D0" w:rsidRDefault="001324D0" w:rsidP="001324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1324D0">
              <w:rPr>
                <w:rFonts w:ascii="Arial" w:hAnsi="Arial" w:cs="Arial"/>
                <w:sz w:val="28"/>
                <w:szCs w:val="28"/>
              </w:rPr>
              <w:t>medium tank</w:t>
            </w:r>
          </w:p>
          <w:p w:rsidR="001324D0" w:rsidRPr="004C7744" w:rsidRDefault="001324D0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1324D0" w:rsidRDefault="001324D0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24D0" w:rsidTr="001324D0">
        <w:tc>
          <w:tcPr>
            <w:tcW w:w="1728" w:type="dxa"/>
          </w:tcPr>
          <w:p w:rsidR="001324D0" w:rsidRDefault="001324D0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1324D0" w:rsidRPr="001324D0" w:rsidRDefault="001324D0" w:rsidP="001324D0">
            <w:pPr>
              <w:pStyle w:val="ListParagraph"/>
              <w:ind w:left="612" w:hanging="540"/>
              <w:rPr>
                <w:rFonts w:ascii="Arial" w:hAnsi="Arial" w:cs="Arial"/>
                <w:sz w:val="28"/>
                <w:szCs w:val="28"/>
              </w:rPr>
            </w:pPr>
            <w:r w:rsidRPr="001324D0">
              <w:rPr>
                <w:rFonts w:ascii="Arial" w:hAnsi="Arial" w:cs="Arial"/>
                <w:sz w:val="28"/>
                <w:szCs w:val="28"/>
              </w:rPr>
              <w:t>2.    Naskah Litbang tentang Pengem</w:t>
            </w:r>
            <w:r>
              <w:rPr>
                <w:rFonts w:ascii="Arial" w:hAnsi="Arial" w:cs="Arial"/>
                <w:sz w:val="28"/>
                <w:szCs w:val="28"/>
              </w:rPr>
              <w:t xml:space="preserve">bangan Rancang bangun kemampuan </w:t>
            </w:r>
            <w:r w:rsidRPr="001324D0">
              <w:rPr>
                <w:rFonts w:ascii="Arial" w:hAnsi="Arial" w:cs="Arial"/>
                <w:sz w:val="28"/>
                <w:szCs w:val="28"/>
              </w:rPr>
              <w:t>operasional PTTA/Puna Wulung tahun</w:t>
            </w:r>
          </w:p>
          <w:p w:rsidR="001324D0" w:rsidRPr="001324D0" w:rsidRDefault="001324D0" w:rsidP="001324D0">
            <w:pPr>
              <w:pStyle w:val="ListParagraph"/>
              <w:ind w:hanging="648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1324D0" w:rsidRDefault="001324D0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24D0" w:rsidTr="001324D0">
        <w:tc>
          <w:tcPr>
            <w:tcW w:w="1728" w:type="dxa"/>
          </w:tcPr>
          <w:p w:rsidR="001324D0" w:rsidRDefault="001324D0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1324D0" w:rsidRDefault="001324D0" w:rsidP="001324D0">
            <w:pPr>
              <w:rPr>
                <w:rFonts w:ascii="Arial" w:hAnsi="Arial" w:cs="Arial"/>
                <w:sz w:val="28"/>
                <w:szCs w:val="28"/>
              </w:rPr>
            </w:pPr>
            <w:r w:rsidRPr="001324D0">
              <w:rPr>
                <w:rFonts w:ascii="Arial" w:hAnsi="Arial" w:cs="Arial"/>
                <w:sz w:val="28"/>
                <w:szCs w:val="28"/>
              </w:rPr>
              <w:t xml:space="preserve">3.    Naskah Litbang tentang Pendalaman dan pengembangan teknik pengujian </w:t>
            </w:r>
          </w:p>
          <w:p w:rsidR="001324D0" w:rsidRDefault="001324D0" w:rsidP="001324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1324D0">
              <w:rPr>
                <w:rFonts w:ascii="Arial" w:hAnsi="Arial" w:cs="Arial"/>
                <w:sz w:val="28"/>
                <w:szCs w:val="28"/>
              </w:rPr>
              <w:t>Radar Cross Section (RCS)</w:t>
            </w:r>
          </w:p>
          <w:p w:rsidR="001324D0" w:rsidRPr="001324D0" w:rsidRDefault="001324D0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1324D0" w:rsidRDefault="001324D0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24D0" w:rsidTr="001324D0">
        <w:tc>
          <w:tcPr>
            <w:tcW w:w="1728" w:type="dxa"/>
          </w:tcPr>
          <w:p w:rsidR="001324D0" w:rsidRDefault="001324D0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170" w:type="dxa"/>
          </w:tcPr>
          <w:p w:rsidR="001324D0" w:rsidRDefault="001324D0" w:rsidP="001324D0">
            <w:pPr>
              <w:pStyle w:val="ListParagraph"/>
              <w:ind w:left="144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50" w:type="dxa"/>
          </w:tcPr>
          <w:p w:rsidR="001324D0" w:rsidRDefault="001324D0" w:rsidP="001324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324D0" w:rsidRPr="00A00F5A" w:rsidRDefault="001324D0" w:rsidP="001324D0">
      <w:pPr>
        <w:rPr>
          <w:rFonts w:ascii="Arial" w:hAnsi="Arial" w:cs="Arial"/>
          <w:sz w:val="28"/>
          <w:szCs w:val="28"/>
        </w:rPr>
      </w:pPr>
    </w:p>
    <w:p w:rsidR="001324D0" w:rsidRDefault="001324D0" w:rsidP="0000146F">
      <w:pPr>
        <w:tabs>
          <w:tab w:val="left" w:pos="3330"/>
        </w:tabs>
      </w:pPr>
    </w:p>
    <w:sectPr w:rsidR="001324D0" w:rsidSect="00744C6B">
      <w:headerReference w:type="default" r:id="rId9"/>
      <w:pgSz w:w="16834" w:h="11909" w:orient="landscape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18" w:rsidRDefault="00606918" w:rsidP="004E182E">
      <w:pPr>
        <w:spacing w:after="0" w:line="240" w:lineRule="auto"/>
      </w:pPr>
      <w:r>
        <w:separator/>
      </w:r>
    </w:p>
  </w:endnote>
  <w:endnote w:type="continuationSeparator" w:id="0">
    <w:p w:rsidR="00606918" w:rsidRDefault="00606918" w:rsidP="004E1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18" w:rsidRDefault="00606918" w:rsidP="004E182E">
      <w:pPr>
        <w:spacing w:after="0" w:line="240" w:lineRule="auto"/>
      </w:pPr>
      <w:r>
        <w:separator/>
      </w:r>
    </w:p>
  </w:footnote>
  <w:footnote w:type="continuationSeparator" w:id="0">
    <w:p w:rsidR="00606918" w:rsidRDefault="00606918" w:rsidP="004E1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448381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:rsidR="00744C6B" w:rsidRPr="00744C6B" w:rsidRDefault="00744C6B">
        <w:pPr>
          <w:pStyle w:val="Header"/>
          <w:jc w:val="center"/>
          <w:rPr>
            <w:rFonts w:ascii="Arial" w:hAnsi="Arial" w:cs="Arial"/>
            <w:sz w:val="24"/>
            <w:szCs w:val="24"/>
          </w:rPr>
        </w:pPr>
        <w:r w:rsidRPr="00744C6B">
          <w:rPr>
            <w:rFonts w:ascii="Arial" w:hAnsi="Arial" w:cs="Arial"/>
            <w:sz w:val="24"/>
            <w:szCs w:val="24"/>
          </w:rPr>
          <w:fldChar w:fldCharType="begin"/>
        </w:r>
        <w:r w:rsidRPr="00744C6B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44C6B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20</w:t>
        </w:r>
        <w:r w:rsidRPr="00744C6B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:rsidR="00744C6B" w:rsidRDefault="00744C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6444"/>
    <w:multiLevelType w:val="hybridMultilevel"/>
    <w:tmpl w:val="36D63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2B20"/>
    <w:multiLevelType w:val="hybridMultilevel"/>
    <w:tmpl w:val="8F261C00"/>
    <w:lvl w:ilvl="0" w:tplc="952C3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A7082"/>
    <w:multiLevelType w:val="hybridMultilevel"/>
    <w:tmpl w:val="802E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75193"/>
    <w:multiLevelType w:val="hybridMultilevel"/>
    <w:tmpl w:val="F9F28502"/>
    <w:lvl w:ilvl="0" w:tplc="DDF0E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711CD9"/>
    <w:multiLevelType w:val="hybridMultilevel"/>
    <w:tmpl w:val="17F2267E"/>
    <w:lvl w:ilvl="0" w:tplc="F1781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3C0CAF"/>
    <w:multiLevelType w:val="hybridMultilevel"/>
    <w:tmpl w:val="F86A9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04D0D"/>
    <w:multiLevelType w:val="hybridMultilevel"/>
    <w:tmpl w:val="24CE4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519E2"/>
    <w:multiLevelType w:val="hybridMultilevel"/>
    <w:tmpl w:val="69A2F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01160"/>
    <w:multiLevelType w:val="hybridMultilevel"/>
    <w:tmpl w:val="AF76DF58"/>
    <w:lvl w:ilvl="0" w:tplc="E2905B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140273B"/>
    <w:multiLevelType w:val="hybridMultilevel"/>
    <w:tmpl w:val="9B2097D2"/>
    <w:lvl w:ilvl="0" w:tplc="967A3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F42539"/>
    <w:multiLevelType w:val="hybridMultilevel"/>
    <w:tmpl w:val="177A2548"/>
    <w:lvl w:ilvl="0" w:tplc="C44873F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213C1"/>
    <w:multiLevelType w:val="hybridMultilevel"/>
    <w:tmpl w:val="7E58713E"/>
    <w:lvl w:ilvl="0" w:tplc="5726B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051F06"/>
    <w:multiLevelType w:val="hybridMultilevel"/>
    <w:tmpl w:val="C5F83EC4"/>
    <w:lvl w:ilvl="0" w:tplc="B5A8731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>
    <w:nsid w:val="3C3C001E"/>
    <w:multiLevelType w:val="hybridMultilevel"/>
    <w:tmpl w:val="6F220920"/>
    <w:lvl w:ilvl="0" w:tplc="12FCBD5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4">
    <w:nsid w:val="3F073845"/>
    <w:multiLevelType w:val="hybridMultilevel"/>
    <w:tmpl w:val="F4225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A506E"/>
    <w:multiLevelType w:val="hybridMultilevel"/>
    <w:tmpl w:val="9A0AF922"/>
    <w:lvl w:ilvl="0" w:tplc="12FCBD5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>
    <w:nsid w:val="50B166EE"/>
    <w:multiLevelType w:val="hybridMultilevel"/>
    <w:tmpl w:val="E8BE7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764AF3"/>
    <w:multiLevelType w:val="hybridMultilevel"/>
    <w:tmpl w:val="CCB26094"/>
    <w:lvl w:ilvl="0" w:tplc="19D8E8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7E6CEA"/>
    <w:multiLevelType w:val="hybridMultilevel"/>
    <w:tmpl w:val="0EC4E4B6"/>
    <w:lvl w:ilvl="0" w:tplc="00CE3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3D24AE"/>
    <w:multiLevelType w:val="hybridMultilevel"/>
    <w:tmpl w:val="06C077D8"/>
    <w:lvl w:ilvl="0" w:tplc="558C73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26B7DE8"/>
    <w:multiLevelType w:val="hybridMultilevel"/>
    <w:tmpl w:val="20022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75D56"/>
    <w:multiLevelType w:val="hybridMultilevel"/>
    <w:tmpl w:val="F2E87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41DFC"/>
    <w:multiLevelType w:val="hybridMultilevel"/>
    <w:tmpl w:val="F6B6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8"/>
  </w:num>
  <w:num w:numId="8">
    <w:abstractNumId w:val="12"/>
  </w:num>
  <w:num w:numId="9">
    <w:abstractNumId w:val="13"/>
  </w:num>
  <w:num w:numId="10">
    <w:abstractNumId w:val="4"/>
  </w:num>
  <w:num w:numId="11">
    <w:abstractNumId w:val="1"/>
  </w:num>
  <w:num w:numId="12">
    <w:abstractNumId w:val="19"/>
  </w:num>
  <w:num w:numId="13">
    <w:abstractNumId w:val="17"/>
  </w:num>
  <w:num w:numId="14">
    <w:abstractNumId w:val="5"/>
  </w:num>
  <w:num w:numId="15">
    <w:abstractNumId w:val="14"/>
  </w:num>
  <w:num w:numId="16">
    <w:abstractNumId w:val="15"/>
  </w:num>
  <w:num w:numId="17">
    <w:abstractNumId w:val="7"/>
  </w:num>
  <w:num w:numId="18">
    <w:abstractNumId w:val="6"/>
  </w:num>
  <w:num w:numId="19">
    <w:abstractNumId w:val="21"/>
  </w:num>
  <w:num w:numId="20">
    <w:abstractNumId w:val="10"/>
  </w:num>
  <w:num w:numId="21">
    <w:abstractNumId w:val="22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5A"/>
    <w:rsid w:val="0000146F"/>
    <w:rsid w:val="00024F1E"/>
    <w:rsid w:val="00025040"/>
    <w:rsid w:val="000350D7"/>
    <w:rsid w:val="000B468C"/>
    <w:rsid w:val="000B4986"/>
    <w:rsid w:val="000D11C3"/>
    <w:rsid w:val="000D5D00"/>
    <w:rsid w:val="000F63B3"/>
    <w:rsid w:val="00122E64"/>
    <w:rsid w:val="001324D0"/>
    <w:rsid w:val="001A044D"/>
    <w:rsid w:val="001B6A31"/>
    <w:rsid w:val="00256038"/>
    <w:rsid w:val="003379DA"/>
    <w:rsid w:val="00353CCC"/>
    <w:rsid w:val="00390816"/>
    <w:rsid w:val="003E5D97"/>
    <w:rsid w:val="003F5F09"/>
    <w:rsid w:val="003F7BBC"/>
    <w:rsid w:val="00423F9F"/>
    <w:rsid w:val="00440CC9"/>
    <w:rsid w:val="00443ECC"/>
    <w:rsid w:val="004600AE"/>
    <w:rsid w:val="004671DC"/>
    <w:rsid w:val="004C0602"/>
    <w:rsid w:val="004C7744"/>
    <w:rsid w:val="004D0EEF"/>
    <w:rsid w:val="004E182E"/>
    <w:rsid w:val="00532B3E"/>
    <w:rsid w:val="00536C8F"/>
    <w:rsid w:val="0054643A"/>
    <w:rsid w:val="00570F26"/>
    <w:rsid w:val="005943B4"/>
    <w:rsid w:val="005C0585"/>
    <w:rsid w:val="005D20DA"/>
    <w:rsid w:val="005E0FCB"/>
    <w:rsid w:val="006050E0"/>
    <w:rsid w:val="00606918"/>
    <w:rsid w:val="00642963"/>
    <w:rsid w:val="006571C7"/>
    <w:rsid w:val="006A5581"/>
    <w:rsid w:val="006D3A7C"/>
    <w:rsid w:val="007179B1"/>
    <w:rsid w:val="00744C6B"/>
    <w:rsid w:val="00757607"/>
    <w:rsid w:val="00765C3F"/>
    <w:rsid w:val="00781FE8"/>
    <w:rsid w:val="007D1C0F"/>
    <w:rsid w:val="007F09C6"/>
    <w:rsid w:val="0080023B"/>
    <w:rsid w:val="008126EE"/>
    <w:rsid w:val="00815E3A"/>
    <w:rsid w:val="00850065"/>
    <w:rsid w:val="008528E9"/>
    <w:rsid w:val="00886819"/>
    <w:rsid w:val="00894627"/>
    <w:rsid w:val="008971E0"/>
    <w:rsid w:val="008F3540"/>
    <w:rsid w:val="008F48C8"/>
    <w:rsid w:val="00927A22"/>
    <w:rsid w:val="00970069"/>
    <w:rsid w:val="009C2FA0"/>
    <w:rsid w:val="00A00F5A"/>
    <w:rsid w:val="00A01747"/>
    <w:rsid w:val="00A1070C"/>
    <w:rsid w:val="00A13657"/>
    <w:rsid w:val="00A67572"/>
    <w:rsid w:val="00A748AA"/>
    <w:rsid w:val="00AD31E4"/>
    <w:rsid w:val="00B11F2D"/>
    <w:rsid w:val="00B227E2"/>
    <w:rsid w:val="00B345FE"/>
    <w:rsid w:val="00B4563A"/>
    <w:rsid w:val="00BB7909"/>
    <w:rsid w:val="00BE15E3"/>
    <w:rsid w:val="00C75A77"/>
    <w:rsid w:val="00C866CC"/>
    <w:rsid w:val="00CF5430"/>
    <w:rsid w:val="00D448A5"/>
    <w:rsid w:val="00DC4F7A"/>
    <w:rsid w:val="00E01B16"/>
    <w:rsid w:val="00E60B32"/>
    <w:rsid w:val="00EA6AB9"/>
    <w:rsid w:val="00EB2D4C"/>
    <w:rsid w:val="00F65485"/>
    <w:rsid w:val="00F71187"/>
    <w:rsid w:val="00F73C13"/>
    <w:rsid w:val="00F76F61"/>
    <w:rsid w:val="00F85200"/>
    <w:rsid w:val="00F855B8"/>
    <w:rsid w:val="00FB41F6"/>
    <w:rsid w:val="00FC5038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82E"/>
  </w:style>
  <w:style w:type="paragraph" w:styleId="Footer">
    <w:name w:val="footer"/>
    <w:basedOn w:val="Normal"/>
    <w:link w:val="FooterChar"/>
    <w:uiPriority w:val="99"/>
    <w:unhideWhenUsed/>
    <w:rsid w:val="004E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82E"/>
  </w:style>
  <w:style w:type="character" w:styleId="Hyperlink">
    <w:name w:val="Hyperlink"/>
    <w:basedOn w:val="DefaultParagraphFont"/>
    <w:uiPriority w:val="99"/>
    <w:semiHidden/>
    <w:unhideWhenUsed/>
    <w:rsid w:val="00F855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0F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82E"/>
  </w:style>
  <w:style w:type="paragraph" w:styleId="Footer">
    <w:name w:val="footer"/>
    <w:basedOn w:val="Normal"/>
    <w:link w:val="FooterChar"/>
    <w:uiPriority w:val="99"/>
    <w:unhideWhenUsed/>
    <w:rsid w:val="004E1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82E"/>
  </w:style>
  <w:style w:type="character" w:styleId="Hyperlink">
    <w:name w:val="Hyperlink"/>
    <w:basedOn w:val="DefaultParagraphFont"/>
    <w:uiPriority w:val="99"/>
    <w:semiHidden/>
    <w:unhideWhenUsed/>
    <w:rsid w:val="00F85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3526A-187C-486A-A0F7-4D0FD17B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NADIA</cp:lastModifiedBy>
  <cp:revision>4</cp:revision>
  <cp:lastPrinted>2016-04-25T02:19:00Z</cp:lastPrinted>
  <dcterms:created xsi:type="dcterms:W3CDTF">2016-04-25T02:14:00Z</dcterms:created>
  <dcterms:modified xsi:type="dcterms:W3CDTF">2016-04-25T02:20:00Z</dcterms:modified>
</cp:coreProperties>
</file>